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9" w:rsidRDefault="00F07259" w:rsidP="009E75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259" w:rsidRDefault="00F07259" w:rsidP="009E750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F07259" w:rsidRDefault="00F07259" w:rsidP="009E750D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АДМИНИСТРАЦИЯ  </w:t>
      </w:r>
      <w:r w:rsidR="008F58A6">
        <w:rPr>
          <w:sz w:val="28"/>
          <w:szCs w:val="28"/>
        </w:rPr>
        <w:t>ЯКОВЛЕВ</w:t>
      </w:r>
      <w:r>
        <w:rPr>
          <w:sz w:val="28"/>
          <w:szCs w:val="28"/>
        </w:rPr>
        <w:t>СКОГО  СЕЛЬСКОГО ПОСЕЛЕНИЯ</w:t>
      </w:r>
    </w:p>
    <w:p w:rsidR="00F07259" w:rsidRDefault="00F07259" w:rsidP="009E75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259" w:rsidRDefault="00F07259" w:rsidP="009E7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259" w:rsidRDefault="00F07259" w:rsidP="009E750D">
      <w:pPr>
        <w:pStyle w:val="2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bookmark3"/>
      <w:r>
        <w:rPr>
          <w:rStyle w:val="23"/>
          <w:rFonts w:ascii="Times New Roman" w:hAnsi="Times New Roman"/>
          <w:color w:val="000000"/>
          <w:sz w:val="28"/>
          <w:szCs w:val="28"/>
        </w:rPr>
        <w:t>ПОСТАНОВЛЕНИЕ</w:t>
      </w:r>
      <w:bookmarkEnd w:id="0"/>
    </w:p>
    <w:p w:rsidR="00F07259" w:rsidRDefault="00F07259" w:rsidP="009E7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259" w:rsidRPr="009E750D" w:rsidRDefault="00F07259" w:rsidP="009E750D">
      <w:pPr>
        <w:pStyle w:val="22"/>
        <w:shd w:val="clear" w:color="auto" w:fill="auto"/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spacing w:line="240" w:lineRule="auto"/>
        <w:jc w:val="both"/>
        <w:rPr>
          <w:rStyle w:val="21"/>
          <w:rFonts w:ascii="Times New Roman" w:hAnsi="Times New Roman"/>
          <w:sz w:val="28"/>
          <w:szCs w:val="28"/>
        </w:rPr>
      </w:pPr>
      <w:r w:rsidRPr="009E750D">
        <w:rPr>
          <w:rStyle w:val="21"/>
          <w:rFonts w:ascii="Times New Roman" w:hAnsi="Times New Roman"/>
          <w:sz w:val="28"/>
          <w:szCs w:val="28"/>
        </w:rPr>
        <w:t xml:space="preserve">от  </w:t>
      </w:r>
      <w:r w:rsidR="008F58A6">
        <w:rPr>
          <w:rStyle w:val="21"/>
          <w:rFonts w:ascii="Times New Roman" w:hAnsi="Times New Roman"/>
          <w:sz w:val="28"/>
          <w:szCs w:val="28"/>
        </w:rPr>
        <w:t>01 февраля 2024</w:t>
      </w:r>
      <w:r w:rsidRPr="009E750D">
        <w:rPr>
          <w:rStyle w:val="21"/>
          <w:rFonts w:ascii="Times New Roman" w:hAnsi="Times New Roman"/>
          <w:sz w:val="28"/>
          <w:szCs w:val="28"/>
        </w:rPr>
        <w:t xml:space="preserve"> года                                           </w:t>
      </w:r>
      <w:r w:rsidR="008F58A6">
        <w:rPr>
          <w:rStyle w:val="21"/>
          <w:rFonts w:ascii="Times New Roman" w:hAnsi="Times New Roman"/>
          <w:sz w:val="28"/>
          <w:szCs w:val="28"/>
        </w:rPr>
        <w:t xml:space="preserve">                            № 08</w:t>
      </w:r>
      <w:r w:rsidRPr="009E750D">
        <w:rPr>
          <w:rStyle w:val="21"/>
          <w:rFonts w:ascii="Times New Roman" w:hAnsi="Times New Roman"/>
          <w:sz w:val="28"/>
          <w:szCs w:val="28"/>
        </w:rPr>
        <w:tab/>
      </w:r>
    </w:p>
    <w:p w:rsidR="00F07259" w:rsidRPr="009E750D" w:rsidRDefault="00F07259" w:rsidP="009E750D">
      <w:pPr>
        <w:pStyle w:val="22"/>
        <w:shd w:val="clear" w:color="auto" w:fill="auto"/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spacing w:line="240" w:lineRule="auto"/>
        <w:jc w:val="both"/>
        <w:rPr>
          <w:sz w:val="28"/>
          <w:szCs w:val="28"/>
        </w:rPr>
      </w:pPr>
      <w:r w:rsidRPr="009E750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8F58A6">
        <w:rPr>
          <w:rFonts w:ascii="Times New Roman" w:hAnsi="Times New Roman"/>
          <w:sz w:val="28"/>
          <w:szCs w:val="28"/>
        </w:rPr>
        <w:t>Хвощино</w:t>
      </w:r>
      <w:proofErr w:type="spellEnd"/>
    </w:p>
    <w:p w:rsidR="00F07259" w:rsidRPr="009769F2" w:rsidRDefault="00F07259" w:rsidP="00511DA2">
      <w:pPr>
        <w:jc w:val="center"/>
      </w:pPr>
    </w:p>
    <w:p w:rsidR="00F07259" w:rsidRPr="00DF40F0" w:rsidRDefault="00F07259" w:rsidP="00DF40F0">
      <w:pPr>
        <w:rPr>
          <w:b/>
          <w:sz w:val="28"/>
          <w:szCs w:val="28"/>
        </w:rPr>
      </w:pPr>
      <w:r w:rsidRPr="00DF40F0">
        <w:rPr>
          <w:b/>
          <w:sz w:val="28"/>
          <w:szCs w:val="28"/>
        </w:rPr>
        <w:t xml:space="preserve">О закладке и ведении </w:t>
      </w:r>
      <w:proofErr w:type="gramStart"/>
      <w:r w:rsidRPr="00DF40F0">
        <w:rPr>
          <w:b/>
          <w:sz w:val="28"/>
          <w:szCs w:val="28"/>
        </w:rPr>
        <w:t>новых</w:t>
      </w:r>
      <w:proofErr w:type="gramEnd"/>
      <w:r w:rsidRPr="00DF40F0">
        <w:rPr>
          <w:b/>
          <w:sz w:val="28"/>
          <w:szCs w:val="28"/>
        </w:rPr>
        <w:t xml:space="preserve"> электронных</w:t>
      </w:r>
    </w:p>
    <w:p w:rsidR="00F07259" w:rsidRPr="00DF40F0" w:rsidRDefault="00F07259" w:rsidP="00DF40F0">
      <w:pPr>
        <w:rPr>
          <w:b/>
          <w:sz w:val="28"/>
          <w:szCs w:val="28"/>
        </w:rPr>
      </w:pPr>
      <w:proofErr w:type="spellStart"/>
      <w:r w:rsidRPr="00DF40F0">
        <w:rPr>
          <w:b/>
          <w:sz w:val="28"/>
          <w:szCs w:val="28"/>
        </w:rPr>
        <w:t>похозяйственных</w:t>
      </w:r>
      <w:proofErr w:type="spellEnd"/>
      <w:r w:rsidRPr="00DF40F0">
        <w:rPr>
          <w:b/>
          <w:sz w:val="28"/>
          <w:szCs w:val="28"/>
        </w:rPr>
        <w:t xml:space="preserve"> книг учета личных </w:t>
      </w:r>
    </w:p>
    <w:p w:rsidR="00F07259" w:rsidRPr="00DF40F0" w:rsidRDefault="00F07259" w:rsidP="00DF40F0">
      <w:pPr>
        <w:jc w:val="both"/>
        <w:rPr>
          <w:b/>
          <w:sz w:val="28"/>
          <w:szCs w:val="28"/>
        </w:rPr>
      </w:pPr>
      <w:r w:rsidRPr="00DF40F0">
        <w:rPr>
          <w:b/>
          <w:sz w:val="28"/>
          <w:szCs w:val="28"/>
        </w:rPr>
        <w:t>подсобных хозяйств на 2024 - 2028 годы</w:t>
      </w:r>
    </w:p>
    <w:p w:rsidR="00F07259" w:rsidRDefault="00F07259" w:rsidP="009E750D">
      <w:pPr>
        <w:pStyle w:val="ab"/>
        <w:jc w:val="both"/>
        <w:rPr>
          <w:color w:val="000000"/>
          <w:sz w:val="28"/>
          <w:szCs w:val="28"/>
        </w:rPr>
      </w:pPr>
      <w:r w:rsidRPr="00DC5A46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DC5A46">
        <w:rPr>
          <w:sz w:val="28"/>
          <w:szCs w:val="28"/>
        </w:rPr>
        <w:t xml:space="preserve"> соответствии с Приказ</w:t>
      </w:r>
      <w:r>
        <w:rPr>
          <w:sz w:val="28"/>
          <w:szCs w:val="28"/>
        </w:rPr>
        <w:t xml:space="preserve">ом Министерства сельского хозяйства Российской Федерации от 27 сентября 2022 № 629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книг», </w:t>
      </w:r>
      <w:r w:rsidRPr="004201ED">
        <w:rPr>
          <w:color w:val="000000"/>
          <w:sz w:val="28"/>
          <w:szCs w:val="28"/>
        </w:rPr>
        <w:t xml:space="preserve">на основании статьи 29 Устава  и в целях ведения </w:t>
      </w:r>
      <w:proofErr w:type="spellStart"/>
      <w:r w:rsidRPr="004201ED">
        <w:rPr>
          <w:color w:val="000000"/>
          <w:sz w:val="28"/>
          <w:szCs w:val="28"/>
        </w:rPr>
        <w:t>похозяйственного</w:t>
      </w:r>
      <w:proofErr w:type="spellEnd"/>
      <w:r w:rsidRPr="004201ED">
        <w:rPr>
          <w:color w:val="000000"/>
          <w:sz w:val="28"/>
          <w:szCs w:val="28"/>
        </w:rPr>
        <w:t xml:space="preserve"> учета личных подсобных хозяйств на территории </w:t>
      </w:r>
      <w:r w:rsidR="008F58A6">
        <w:rPr>
          <w:color w:val="000000"/>
          <w:sz w:val="28"/>
          <w:szCs w:val="28"/>
        </w:rPr>
        <w:t>Яковлев</w:t>
      </w:r>
      <w:r w:rsidRPr="004201ED">
        <w:rPr>
          <w:color w:val="000000"/>
          <w:sz w:val="28"/>
          <w:szCs w:val="28"/>
        </w:rPr>
        <w:t>ского сельского поселения Свердловского района Орловской области, ПОСТАНОВЛЯЮ:</w:t>
      </w:r>
    </w:p>
    <w:p w:rsidR="00F07259" w:rsidRPr="00015383" w:rsidRDefault="00F07259" w:rsidP="000153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5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15383">
        <w:rPr>
          <w:rFonts w:ascii="Times New Roman" w:hAnsi="Times New Roman"/>
          <w:sz w:val="23"/>
          <w:szCs w:val="23"/>
        </w:rPr>
        <w:t xml:space="preserve"> </w:t>
      </w:r>
      <w:r w:rsidRPr="00015383">
        <w:rPr>
          <w:rFonts w:ascii="Times New Roman" w:hAnsi="Times New Roman"/>
          <w:sz w:val="28"/>
          <w:szCs w:val="28"/>
        </w:rPr>
        <w:t xml:space="preserve">Организовать на территории </w:t>
      </w:r>
      <w:r w:rsidR="008F58A6">
        <w:rPr>
          <w:rFonts w:ascii="Times New Roman" w:hAnsi="Times New Roman"/>
          <w:sz w:val="28"/>
          <w:szCs w:val="28"/>
        </w:rPr>
        <w:t>Яковлев</w:t>
      </w:r>
      <w:r>
        <w:rPr>
          <w:rFonts w:ascii="Times New Roman" w:hAnsi="Times New Roman"/>
          <w:sz w:val="28"/>
          <w:szCs w:val="28"/>
        </w:rPr>
        <w:t>ского</w:t>
      </w:r>
      <w:r w:rsidRPr="000153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Свердловскго</w:t>
      </w:r>
      <w:proofErr w:type="spellEnd"/>
      <w:r w:rsidRPr="0001538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Орловской </w:t>
      </w:r>
      <w:r w:rsidRPr="00015383">
        <w:rPr>
          <w:rFonts w:ascii="Times New Roman" w:hAnsi="Times New Roman"/>
          <w:sz w:val="28"/>
          <w:szCs w:val="28"/>
        </w:rPr>
        <w:t xml:space="preserve">области закладку новых </w:t>
      </w:r>
      <w:proofErr w:type="spellStart"/>
      <w:r w:rsidRPr="0001538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15383">
        <w:rPr>
          <w:rFonts w:ascii="Times New Roman" w:hAnsi="Times New Roman"/>
          <w:sz w:val="28"/>
          <w:szCs w:val="28"/>
        </w:rPr>
        <w:t xml:space="preserve"> книг учета личных подсобных хозяй</w:t>
      </w:r>
      <w:proofErr w:type="gramStart"/>
      <w:r w:rsidRPr="00015383">
        <w:rPr>
          <w:rFonts w:ascii="Times New Roman" w:hAnsi="Times New Roman"/>
          <w:sz w:val="28"/>
          <w:szCs w:val="28"/>
        </w:rPr>
        <w:t>ств ср</w:t>
      </w:r>
      <w:proofErr w:type="gramEnd"/>
      <w:r w:rsidRPr="00015383">
        <w:rPr>
          <w:rFonts w:ascii="Times New Roman" w:hAnsi="Times New Roman"/>
          <w:sz w:val="28"/>
          <w:szCs w:val="28"/>
        </w:rPr>
        <w:t>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F07259" w:rsidRPr="00B31A0B" w:rsidRDefault="00F07259" w:rsidP="00C30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E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</w:t>
      </w:r>
      <w:r w:rsidRPr="00B31A0B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</w:p>
    <w:p w:rsidR="00F07259" w:rsidRDefault="00F07259" w:rsidP="00786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</w:t>
      </w:r>
      <w:r w:rsidRPr="00323EDE">
        <w:rPr>
          <w:sz w:val="28"/>
          <w:szCs w:val="28"/>
        </w:rPr>
        <w:t xml:space="preserve">орядок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согласно приложению</w:t>
      </w:r>
      <w:r w:rsidRPr="00323ED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2. </w:t>
      </w:r>
    </w:p>
    <w:p w:rsidR="00F07259" w:rsidRPr="00015383" w:rsidRDefault="00F07259" w:rsidP="00C305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383">
        <w:rPr>
          <w:sz w:val="28"/>
          <w:szCs w:val="28"/>
        </w:rPr>
        <w:tab/>
        <w:t xml:space="preserve">4. Ответственным за ведение </w:t>
      </w:r>
      <w:proofErr w:type="spellStart"/>
      <w:r w:rsidRPr="00015383">
        <w:rPr>
          <w:sz w:val="28"/>
          <w:szCs w:val="28"/>
        </w:rPr>
        <w:t>похозяйственных</w:t>
      </w:r>
      <w:proofErr w:type="spellEnd"/>
      <w:r w:rsidRPr="00015383">
        <w:rPr>
          <w:sz w:val="28"/>
          <w:szCs w:val="28"/>
        </w:rPr>
        <w:t xml:space="preserve"> книг в установленном порядке и их сохранность назначить специалиста 1 категории Администрации </w:t>
      </w:r>
      <w:r w:rsidR="008F58A6">
        <w:rPr>
          <w:sz w:val="28"/>
          <w:szCs w:val="28"/>
        </w:rPr>
        <w:t>Яковлев</w:t>
      </w:r>
      <w:r w:rsidRPr="00015383">
        <w:rPr>
          <w:sz w:val="28"/>
          <w:szCs w:val="28"/>
        </w:rPr>
        <w:t xml:space="preserve">ского сельского поселения </w:t>
      </w:r>
      <w:proofErr w:type="spellStart"/>
      <w:r w:rsidR="008F58A6">
        <w:rPr>
          <w:sz w:val="28"/>
          <w:szCs w:val="28"/>
        </w:rPr>
        <w:t>Стрижову</w:t>
      </w:r>
      <w:proofErr w:type="spellEnd"/>
      <w:r w:rsidR="008F58A6">
        <w:rPr>
          <w:sz w:val="28"/>
          <w:szCs w:val="28"/>
        </w:rPr>
        <w:t xml:space="preserve"> К.С</w:t>
      </w:r>
      <w:r w:rsidRPr="00015383">
        <w:rPr>
          <w:sz w:val="28"/>
          <w:szCs w:val="28"/>
        </w:rPr>
        <w:t>.</w:t>
      </w:r>
    </w:p>
    <w:p w:rsidR="00F07259" w:rsidRPr="00DC5A46" w:rsidRDefault="000A23E0" w:rsidP="00155BF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8A6">
        <w:rPr>
          <w:sz w:val="28"/>
          <w:szCs w:val="28"/>
        </w:rPr>
        <w:t>5</w:t>
      </w:r>
      <w:r w:rsidR="00F07259">
        <w:rPr>
          <w:sz w:val="28"/>
          <w:szCs w:val="28"/>
        </w:rPr>
        <w:t xml:space="preserve">. </w:t>
      </w:r>
      <w:proofErr w:type="spellStart"/>
      <w:r w:rsidR="00F07259">
        <w:rPr>
          <w:sz w:val="28"/>
          <w:szCs w:val="28"/>
        </w:rPr>
        <w:t>Похозяйственные</w:t>
      </w:r>
      <w:proofErr w:type="spellEnd"/>
      <w:r w:rsidR="00F07259">
        <w:rPr>
          <w:sz w:val="28"/>
          <w:szCs w:val="28"/>
        </w:rPr>
        <w:t xml:space="preserve"> книги за период с 01 июля 2023 года по 31 декабря 2023 года считать завершенными с 01 января 2024 года и подлежащими хранению в муниципальном образовании «</w:t>
      </w:r>
      <w:proofErr w:type="spellStart"/>
      <w:r w:rsidR="008F58A6">
        <w:rPr>
          <w:sz w:val="28"/>
          <w:szCs w:val="28"/>
        </w:rPr>
        <w:t>Яковлев</w:t>
      </w:r>
      <w:r w:rsidR="00F07259">
        <w:rPr>
          <w:sz w:val="28"/>
          <w:szCs w:val="28"/>
        </w:rPr>
        <w:t>ское</w:t>
      </w:r>
      <w:proofErr w:type="spellEnd"/>
      <w:r w:rsidR="00F07259">
        <w:rPr>
          <w:sz w:val="28"/>
          <w:szCs w:val="28"/>
        </w:rPr>
        <w:t xml:space="preserve"> сельское поселение Свердловского  района Орловской области» в течение 75 лет.</w:t>
      </w:r>
    </w:p>
    <w:p w:rsidR="00F07259" w:rsidRDefault="000A23E0" w:rsidP="00155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8A6">
        <w:rPr>
          <w:sz w:val="28"/>
          <w:szCs w:val="28"/>
        </w:rPr>
        <w:t>6</w:t>
      </w:r>
      <w:r w:rsidR="00F07259">
        <w:rPr>
          <w:sz w:val="28"/>
          <w:szCs w:val="28"/>
        </w:rPr>
        <w:t xml:space="preserve">. </w:t>
      </w:r>
      <w:r w:rsidR="00F07259" w:rsidRPr="00323EDE">
        <w:rPr>
          <w:sz w:val="28"/>
          <w:szCs w:val="28"/>
        </w:rPr>
        <w:t xml:space="preserve">Настоящее </w:t>
      </w:r>
      <w:r w:rsidR="008F58A6">
        <w:rPr>
          <w:sz w:val="28"/>
          <w:szCs w:val="28"/>
        </w:rPr>
        <w:t>постановление</w:t>
      </w:r>
      <w:r w:rsidR="00F07259" w:rsidRPr="00323EDE">
        <w:rPr>
          <w:sz w:val="28"/>
          <w:szCs w:val="28"/>
        </w:rPr>
        <w:t xml:space="preserve"> вступает в силу с </w:t>
      </w:r>
      <w:r w:rsidR="00F07259">
        <w:rPr>
          <w:sz w:val="28"/>
          <w:szCs w:val="28"/>
        </w:rPr>
        <w:t>01 января 2024 года, за исключением положений:</w:t>
      </w:r>
    </w:p>
    <w:p w:rsidR="00F07259" w:rsidRDefault="00F07259" w:rsidP="0036382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b/>
          <w:bCs/>
          <w:i/>
          <w:iCs/>
        </w:rPr>
        <w:t xml:space="preserve"> </w:t>
      </w:r>
      <w:r w:rsidRPr="00363822">
        <w:rPr>
          <w:bCs/>
          <w:iCs/>
          <w:sz w:val="28"/>
          <w:szCs w:val="28"/>
        </w:rPr>
        <w:t xml:space="preserve">абзаца второго пункта 4 порядка ведения </w:t>
      </w:r>
      <w:proofErr w:type="spellStart"/>
      <w:r w:rsidRPr="00363822">
        <w:rPr>
          <w:bCs/>
          <w:iCs/>
          <w:sz w:val="28"/>
          <w:szCs w:val="28"/>
        </w:rPr>
        <w:t>похозяйственных</w:t>
      </w:r>
      <w:proofErr w:type="spellEnd"/>
      <w:r w:rsidRPr="00363822">
        <w:rPr>
          <w:bCs/>
          <w:iCs/>
          <w:sz w:val="28"/>
          <w:szCs w:val="28"/>
        </w:rPr>
        <w:t xml:space="preserve"> книг действует с 01.02.2024</w:t>
      </w:r>
      <w:r>
        <w:rPr>
          <w:bCs/>
          <w:iCs/>
          <w:sz w:val="28"/>
          <w:szCs w:val="28"/>
        </w:rPr>
        <w:t xml:space="preserve"> года</w:t>
      </w:r>
      <w:r w:rsidRPr="00363822">
        <w:rPr>
          <w:bCs/>
          <w:iCs/>
          <w:sz w:val="28"/>
          <w:szCs w:val="28"/>
        </w:rPr>
        <w:t xml:space="preserve"> (</w:t>
      </w:r>
      <w:hyperlink r:id="rId8" w:anchor="l98" w:history="1">
        <w:r w:rsidRPr="00363822">
          <w:rPr>
            <w:bCs/>
            <w:iCs/>
            <w:sz w:val="28"/>
            <w:szCs w:val="28"/>
            <w:u w:val="single"/>
          </w:rPr>
          <w:t>пункт 4</w:t>
        </w:r>
      </w:hyperlink>
      <w:r>
        <w:rPr>
          <w:bCs/>
          <w:iCs/>
          <w:sz w:val="28"/>
          <w:szCs w:val="28"/>
        </w:rPr>
        <w:t xml:space="preserve">), </w:t>
      </w:r>
    </w:p>
    <w:p w:rsidR="00F07259" w:rsidRDefault="00F07259" w:rsidP="0036382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363822">
        <w:rPr>
          <w:bCs/>
          <w:iCs/>
          <w:sz w:val="28"/>
          <w:szCs w:val="28"/>
        </w:rPr>
        <w:t xml:space="preserve">оложения абзаца второго пункта 33 порядка ведения </w:t>
      </w:r>
      <w:proofErr w:type="spellStart"/>
      <w:r w:rsidRPr="00363822">
        <w:rPr>
          <w:bCs/>
          <w:iCs/>
          <w:sz w:val="28"/>
          <w:szCs w:val="28"/>
        </w:rPr>
        <w:t>похозяйственных</w:t>
      </w:r>
      <w:proofErr w:type="spellEnd"/>
      <w:r w:rsidRPr="00363822">
        <w:rPr>
          <w:bCs/>
          <w:iCs/>
          <w:sz w:val="28"/>
          <w:szCs w:val="28"/>
        </w:rPr>
        <w:t xml:space="preserve"> книг действует с 01.02.2024 </w:t>
      </w:r>
      <w:r>
        <w:rPr>
          <w:bCs/>
          <w:iCs/>
          <w:sz w:val="28"/>
          <w:szCs w:val="28"/>
        </w:rPr>
        <w:t xml:space="preserve">года </w:t>
      </w:r>
      <w:r w:rsidRPr="00363822">
        <w:rPr>
          <w:bCs/>
          <w:iCs/>
          <w:sz w:val="28"/>
          <w:szCs w:val="28"/>
        </w:rPr>
        <w:t>(</w:t>
      </w:r>
      <w:hyperlink r:id="rId9" w:anchor="l98" w:history="1">
        <w:r w:rsidRPr="00363822">
          <w:rPr>
            <w:bCs/>
            <w:iCs/>
            <w:sz w:val="28"/>
            <w:szCs w:val="28"/>
            <w:u w:val="single"/>
          </w:rPr>
          <w:t>пункт 4</w:t>
        </w:r>
      </w:hyperlink>
      <w:r>
        <w:rPr>
          <w:bCs/>
          <w:iCs/>
          <w:sz w:val="28"/>
          <w:szCs w:val="28"/>
        </w:rPr>
        <w:t xml:space="preserve">), </w:t>
      </w:r>
    </w:p>
    <w:p w:rsidR="00F07259" w:rsidRPr="00323EDE" w:rsidRDefault="00F07259" w:rsidP="0036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п</w:t>
      </w:r>
      <w:r w:rsidRPr="00363822">
        <w:rPr>
          <w:bCs/>
          <w:iCs/>
          <w:sz w:val="28"/>
          <w:szCs w:val="28"/>
        </w:rPr>
        <w:t xml:space="preserve">оложения пункта 36 порядка ведения </w:t>
      </w:r>
      <w:proofErr w:type="spellStart"/>
      <w:r w:rsidRPr="00363822">
        <w:rPr>
          <w:bCs/>
          <w:iCs/>
          <w:sz w:val="28"/>
          <w:szCs w:val="28"/>
        </w:rPr>
        <w:t>похозяйственных</w:t>
      </w:r>
      <w:proofErr w:type="spellEnd"/>
      <w:r w:rsidRPr="00363822">
        <w:rPr>
          <w:bCs/>
          <w:iCs/>
          <w:sz w:val="28"/>
          <w:szCs w:val="28"/>
        </w:rPr>
        <w:t xml:space="preserve"> книг действует с 01.02.2024</w:t>
      </w:r>
      <w:r>
        <w:rPr>
          <w:bCs/>
          <w:iCs/>
          <w:sz w:val="28"/>
          <w:szCs w:val="28"/>
        </w:rPr>
        <w:t xml:space="preserve"> года</w:t>
      </w:r>
      <w:r w:rsidRPr="00363822">
        <w:rPr>
          <w:bCs/>
          <w:iCs/>
          <w:sz w:val="28"/>
          <w:szCs w:val="28"/>
        </w:rPr>
        <w:t xml:space="preserve"> (</w:t>
      </w:r>
      <w:hyperlink r:id="rId10" w:anchor="l98" w:history="1">
        <w:r w:rsidRPr="00363822">
          <w:rPr>
            <w:bCs/>
            <w:iCs/>
            <w:sz w:val="28"/>
            <w:szCs w:val="28"/>
            <w:u w:val="single"/>
          </w:rPr>
          <w:t>пункт 4</w:t>
        </w:r>
      </w:hyperlink>
      <w:r w:rsidRPr="00363822">
        <w:rPr>
          <w:bCs/>
          <w:iCs/>
          <w:sz w:val="28"/>
          <w:szCs w:val="28"/>
        </w:rPr>
        <w:t>).</w:t>
      </w:r>
    </w:p>
    <w:p w:rsidR="00F07259" w:rsidRDefault="000A23E0" w:rsidP="0015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8A6">
        <w:rPr>
          <w:sz w:val="28"/>
          <w:szCs w:val="28"/>
        </w:rPr>
        <w:t>7</w:t>
      </w:r>
      <w:r w:rsidR="00F07259">
        <w:rPr>
          <w:sz w:val="28"/>
          <w:szCs w:val="28"/>
        </w:rPr>
        <w:t xml:space="preserve">. </w:t>
      </w:r>
      <w:proofErr w:type="gramStart"/>
      <w:r w:rsidR="00F07259" w:rsidRPr="00323EDE">
        <w:rPr>
          <w:sz w:val="28"/>
          <w:szCs w:val="28"/>
        </w:rPr>
        <w:t>Контроль за</w:t>
      </w:r>
      <w:proofErr w:type="gramEnd"/>
      <w:r w:rsidR="00F07259" w:rsidRPr="00323EDE">
        <w:rPr>
          <w:sz w:val="28"/>
          <w:szCs w:val="28"/>
        </w:rPr>
        <w:t xml:space="preserve"> исполнением данного</w:t>
      </w:r>
      <w:r w:rsidR="00F07259">
        <w:rPr>
          <w:sz w:val="28"/>
          <w:szCs w:val="28"/>
        </w:rPr>
        <w:t xml:space="preserve"> постановления  оставляю за собой.</w:t>
      </w:r>
    </w:p>
    <w:p w:rsidR="00F07259" w:rsidRDefault="00F07259" w:rsidP="00C305A7">
      <w:pPr>
        <w:ind w:firstLine="708"/>
        <w:jc w:val="both"/>
        <w:rPr>
          <w:sz w:val="28"/>
          <w:szCs w:val="28"/>
        </w:rPr>
      </w:pPr>
    </w:p>
    <w:p w:rsidR="00F07259" w:rsidRPr="00323EDE" w:rsidRDefault="00F07259" w:rsidP="00C305A7">
      <w:pPr>
        <w:ind w:firstLine="708"/>
        <w:jc w:val="both"/>
        <w:rPr>
          <w:sz w:val="28"/>
          <w:szCs w:val="28"/>
        </w:rPr>
      </w:pPr>
    </w:p>
    <w:p w:rsidR="00F07259" w:rsidRPr="001777F3" w:rsidRDefault="00F07259" w:rsidP="00155BF8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777F3">
        <w:rPr>
          <w:bCs/>
          <w:sz w:val="28"/>
          <w:szCs w:val="28"/>
          <w:bdr w:val="none" w:sz="0" w:space="0" w:color="auto" w:frame="1"/>
        </w:rPr>
        <w:t>Глава администрации</w:t>
      </w:r>
    </w:p>
    <w:p w:rsidR="00F07259" w:rsidRPr="001777F3" w:rsidRDefault="008F58A6" w:rsidP="00155BF8">
      <w:pPr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Яковлев</w:t>
      </w:r>
      <w:r w:rsidR="00F07259" w:rsidRPr="001777F3">
        <w:rPr>
          <w:bCs/>
          <w:sz w:val="28"/>
          <w:szCs w:val="28"/>
          <w:bdr w:val="none" w:sz="0" w:space="0" w:color="auto" w:frame="1"/>
        </w:rPr>
        <w:t xml:space="preserve">ского сельского поселения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              </w:t>
      </w:r>
      <w:proofErr w:type="spellStart"/>
      <w:r>
        <w:rPr>
          <w:bCs/>
          <w:sz w:val="28"/>
          <w:szCs w:val="28"/>
          <w:bdr w:val="none" w:sz="0" w:space="0" w:color="auto" w:frame="1"/>
        </w:rPr>
        <w:t>И.В.Стрижов</w:t>
      </w:r>
      <w:proofErr w:type="spellEnd"/>
    </w:p>
    <w:p w:rsidR="00F07259" w:rsidRPr="001777F3" w:rsidRDefault="00F07259" w:rsidP="00155BF8">
      <w:pPr>
        <w:textAlignment w:val="baseline"/>
        <w:rPr>
          <w:sz w:val="28"/>
          <w:szCs w:val="28"/>
        </w:rPr>
      </w:pPr>
      <w:r w:rsidRPr="001777F3">
        <w:rPr>
          <w:bCs/>
          <w:sz w:val="28"/>
          <w:szCs w:val="28"/>
          <w:bdr w:val="none" w:sz="0" w:space="0" w:color="auto" w:frame="1"/>
        </w:rPr>
        <w:t> </w:t>
      </w: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Pr="00323EDE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  <w:r w:rsidRPr="00323EDE">
        <w:rPr>
          <w:sz w:val="28"/>
          <w:szCs w:val="28"/>
        </w:rPr>
        <w:t xml:space="preserve">С </w:t>
      </w:r>
      <w:r w:rsidR="008F58A6">
        <w:rPr>
          <w:sz w:val="28"/>
          <w:szCs w:val="28"/>
        </w:rPr>
        <w:t xml:space="preserve">постановлением </w:t>
      </w:r>
      <w:r w:rsidRPr="00323EDE">
        <w:rPr>
          <w:sz w:val="28"/>
          <w:szCs w:val="28"/>
        </w:rPr>
        <w:t xml:space="preserve"> </w:t>
      </w:r>
      <w:proofErr w:type="gramStart"/>
      <w:r w:rsidRPr="00323EDE">
        <w:rPr>
          <w:sz w:val="28"/>
          <w:szCs w:val="28"/>
        </w:rPr>
        <w:t>ознакомлена</w:t>
      </w:r>
      <w:proofErr w:type="gramEnd"/>
      <w:r w:rsidRPr="00323EDE">
        <w:rPr>
          <w:sz w:val="28"/>
          <w:szCs w:val="28"/>
        </w:rPr>
        <w:t xml:space="preserve">                                                   </w:t>
      </w:r>
      <w:proofErr w:type="spellStart"/>
      <w:r w:rsidR="008F58A6">
        <w:rPr>
          <w:sz w:val="28"/>
          <w:szCs w:val="28"/>
        </w:rPr>
        <w:t>К.С.Стрижова</w:t>
      </w:r>
      <w:proofErr w:type="spellEnd"/>
      <w:r w:rsidRPr="00323EDE">
        <w:rPr>
          <w:sz w:val="28"/>
          <w:szCs w:val="28"/>
        </w:rPr>
        <w:t xml:space="preserve">      </w:t>
      </w: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28"/>
          <w:szCs w:val="28"/>
        </w:rPr>
      </w:pPr>
    </w:p>
    <w:p w:rsidR="00F07259" w:rsidRPr="00323EDE" w:rsidRDefault="00F07259" w:rsidP="00323EDE">
      <w:pPr>
        <w:jc w:val="both"/>
        <w:rPr>
          <w:sz w:val="28"/>
          <w:szCs w:val="28"/>
        </w:rPr>
      </w:pPr>
    </w:p>
    <w:p w:rsidR="00F07259" w:rsidRDefault="00F07259" w:rsidP="00323EDE">
      <w:pPr>
        <w:jc w:val="both"/>
        <w:rPr>
          <w:sz w:val="16"/>
          <w:szCs w:val="16"/>
        </w:rPr>
      </w:pPr>
    </w:p>
    <w:p w:rsidR="00F07259" w:rsidRDefault="00F07259" w:rsidP="00323EDE">
      <w:pPr>
        <w:jc w:val="both"/>
        <w:rPr>
          <w:sz w:val="16"/>
          <w:szCs w:val="16"/>
        </w:rPr>
      </w:pPr>
    </w:p>
    <w:p w:rsidR="008F58A6" w:rsidRDefault="00F07259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F58A6" w:rsidRDefault="008F58A6" w:rsidP="00155BF8">
      <w:pPr>
        <w:jc w:val="right"/>
        <w:rPr>
          <w:sz w:val="28"/>
          <w:szCs w:val="28"/>
        </w:rPr>
      </w:pPr>
    </w:p>
    <w:p w:rsidR="008F58A6" w:rsidRDefault="008F58A6" w:rsidP="00155BF8">
      <w:pPr>
        <w:jc w:val="right"/>
        <w:rPr>
          <w:sz w:val="28"/>
          <w:szCs w:val="28"/>
        </w:rPr>
      </w:pPr>
    </w:p>
    <w:p w:rsidR="008F58A6" w:rsidRDefault="008F58A6" w:rsidP="00155BF8">
      <w:pPr>
        <w:jc w:val="right"/>
        <w:rPr>
          <w:sz w:val="28"/>
          <w:szCs w:val="28"/>
        </w:rPr>
      </w:pPr>
    </w:p>
    <w:p w:rsidR="008F58A6" w:rsidRDefault="008F58A6" w:rsidP="00155BF8">
      <w:pPr>
        <w:jc w:val="right"/>
        <w:rPr>
          <w:sz w:val="28"/>
          <w:szCs w:val="28"/>
        </w:rPr>
      </w:pPr>
    </w:p>
    <w:p w:rsidR="00F07259" w:rsidRDefault="00F07259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07259" w:rsidRDefault="00F07259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F07259" w:rsidRDefault="008F58A6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</w:t>
      </w:r>
      <w:r w:rsidR="00F07259">
        <w:rPr>
          <w:sz w:val="28"/>
          <w:szCs w:val="28"/>
        </w:rPr>
        <w:t>ского сельского поселения</w:t>
      </w:r>
    </w:p>
    <w:p w:rsidR="00F07259" w:rsidRDefault="00F07259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Свердловского  района</w:t>
      </w:r>
    </w:p>
    <w:p w:rsidR="00F07259" w:rsidRDefault="00F07259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F07259" w:rsidRDefault="00F07259" w:rsidP="00155BF8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8A6">
        <w:rPr>
          <w:sz w:val="28"/>
          <w:szCs w:val="28"/>
        </w:rPr>
        <w:t xml:space="preserve">                          от 01</w:t>
      </w:r>
      <w:r>
        <w:rPr>
          <w:sz w:val="28"/>
          <w:szCs w:val="28"/>
        </w:rPr>
        <w:t xml:space="preserve"> </w:t>
      </w:r>
      <w:r w:rsidR="008F58A6">
        <w:rPr>
          <w:sz w:val="28"/>
          <w:szCs w:val="28"/>
        </w:rPr>
        <w:t>февраля 2024 года № 08</w:t>
      </w:r>
    </w:p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786600" w:rsidRDefault="00F07259" w:rsidP="00786600">
      <w:pPr>
        <w:widowControl w:val="0"/>
        <w:autoSpaceDE w:val="0"/>
        <w:autoSpaceDN w:val="0"/>
        <w:adjustRightInd w:val="0"/>
        <w:jc w:val="right"/>
      </w:pPr>
      <w:r>
        <w:rPr>
          <w:iCs/>
        </w:rPr>
        <w:t>Приложение №</w:t>
      </w:r>
      <w:r w:rsidRPr="00786600">
        <w:rPr>
          <w:iCs/>
        </w:rPr>
        <w:t xml:space="preserve"> 1</w:t>
      </w:r>
    </w:p>
    <w:p w:rsidR="00F07259" w:rsidRPr="00786600" w:rsidRDefault="00F07259" w:rsidP="00786600">
      <w:pPr>
        <w:widowControl w:val="0"/>
        <w:autoSpaceDE w:val="0"/>
        <w:autoSpaceDN w:val="0"/>
        <w:adjustRightInd w:val="0"/>
        <w:jc w:val="right"/>
      </w:pPr>
      <w:r w:rsidRPr="00786600">
        <w:rPr>
          <w:iCs/>
        </w:rPr>
        <w:t>к приказу Минсельхоза России</w:t>
      </w:r>
    </w:p>
    <w:p w:rsidR="00F07259" w:rsidRPr="00786600" w:rsidRDefault="00F07259" w:rsidP="001F1655">
      <w:pPr>
        <w:widowControl w:val="0"/>
        <w:autoSpaceDE w:val="0"/>
        <w:autoSpaceDN w:val="0"/>
        <w:adjustRightInd w:val="0"/>
        <w:jc w:val="right"/>
      </w:pPr>
      <w:r w:rsidRPr="00786600">
        <w:rPr>
          <w:iCs/>
        </w:rPr>
        <w:t xml:space="preserve">от 27 сентября </w:t>
      </w:r>
      <w:smartTag w:uri="urn:schemas-microsoft-com:office:smarttags" w:element="metricconverter">
        <w:smartTagPr>
          <w:attr w:name="ProductID" w:val="2022 г"/>
        </w:smartTagPr>
        <w:r w:rsidRPr="00786600">
          <w:rPr>
            <w:iCs/>
          </w:rPr>
          <w:t>2022 г</w:t>
        </w:r>
      </w:smartTag>
      <w:r w:rsidRPr="00786600">
        <w:rPr>
          <w:iCs/>
        </w:rPr>
        <w:t>. N 629</w:t>
      </w:r>
    </w:p>
    <w:p w:rsidR="00F07259" w:rsidRPr="00786600" w:rsidRDefault="00F07259" w:rsidP="00786600">
      <w:pPr>
        <w:widowControl w:val="0"/>
        <w:autoSpaceDE w:val="0"/>
        <w:autoSpaceDN w:val="0"/>
        <w:adjustRightInd w:val="0"/>
        <w:jc w:val="right"/>
      </w:pPr>
      <w:r w:rsidRPr="00786600">
        <w:rPr>
          <w:iCs/>
        </w:rPr>
        <w:t>Форма</w:t>
      </w:r>
    </w:p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786600" w:rsidRDefault="00F07259" w:rsidP="00786600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ПОХОЗЯЙСТВЕННАЯ КНИГА №</w:t>
      </w:r>
      <w:r w:rsidRPr="00786600">
        <w:rPr>
          <w:b/>
          <w:bCs/>
          <w:sz w:val="36"/>
          <w:szCs w:val="36"/>
        </w:rPr>
        <w:t xml:space="preserve"> 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F07259" w:rsidRPr="00786600" w:rsidTr="007866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786600" w:rsidRDefault="00F07259" w:rsidP="00786600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786600">
        <w:rPr>
          <w:b/>
          <w:bCs/>
          <w:sz w:val="36"/>
          <w:szCs w:val="36"/>
        </w:rPr>
        <w:t>НА 20__ ГОД, 20__ ГОД, 20__ ГОД, 20__ ГОД, 20__ ГОД</w:t>
      </w:r>
    </w:p>
    <w:p w:rsidR="00F07259" w:rsidRPr="00786600" w:rsidRDefault="00F07259" w:rsidP="001F1655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 книгу внесены личные подсобные хозяйства (ЛПХ) следующих населенных пунктов: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11" w:anchor="l0" w:history="1">
              <w:r w:rsidRPr="00786600">
                <w:rPr>
                  <w:u w:val="single"/>
                </w:rPr>
                <w:t>классификатором</w:t>
              </w:r>
            </w:hyperlink>
            <w:r w:rsidRPr="00786600"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Количество </w:t>
            </w:r>
            <w:proofErr w:type="gramStart"/>
            <w:r w:rsidRPr="00786600">
              <w:t>заброшенных</w:t>
            </w:r>
            <w:proofErr w:type="gramEnd"/>
            <w:r w:rsidRPr="00786600">
              <w:t xml:space="preserve"> ЛПХ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  <w:jc w:val="both"/>
      </w:pPr>
    </w:p>
    <w:p w:rsidR="00F07259" w:rsidRPr="001F1655" w:rsidRDefault="00F07259" w:rsidP="001F1655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 xml:space="preserve">Всего в книгу внесено ________ ЛПХ, в том числе </w:t>
      </w:r>
      <w:proofErr w:type="gramStart"/>
      <w:r w:rsidRPr="00786600">
        <w:t>заброшенных</w:t>
      </w:r>
      <w:proofErr w:type="gramEnd"/>
      <w:r w:rsidRPr="00786600">
        <w:t xml:space="preserve"> - ____.</w:t>
      </w:r>
    </w:p>
    <w:p w:rsidR="00F07259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F07259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F07259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lastRenderedPageBreak/>
        <w:t>I. Основные сведения</w:t>
      </w: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I.I. Краткая информация о ЛПХ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07"/>
        <w:gridCol w:w="1791"/>
        <w:gridCol w:w="42"/>
      </w:tblGrid>
      <w:tr w:rsidR="00F07259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ЛПХ N ____________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открыт "___" _____________ ____ года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Код населенного пункта, на территории которого расположено ЛПХ, в соответствии с </w:t>
            </w:r>
            <w:hyperlink r:id="rId12" w:anchor="l0" w:history="1">
              <w:r w:rsidRPr="00786600">
                <w:rPr>
                  <w:u w:val="single"/>
                </w:rPr>
                <w:t>ОКТМО</w:t>
              </w:r>
            </w:hyperlink>
          </w:p>
        </w:tc>
        <w:tc>
          <w:tcPr>
            <w:tcW w:w="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Адрес ЛПХ</w:t>
            </w:r>
          </w:p>
        </w:tc>
        <w:tc>
          <w:tcPr>
            <w:tcW w:w="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Собственник земельного участка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 земельного участка (при наличии) N ______________________</w:t>
            </w:r>
          </w:p>
        </w:tc>
      </w:tr>
      <w:tr w:rsidR="00F07259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Категория земельного участка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Вид разрешенного использования земельного участка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Площадь земельного участка, кв. м: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F07259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7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Данные документа, удостоверяющего личность главы ЛПХ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F07259" w:rsidRPr="00786600" w:rsidTr="00786600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25"/>
        <w:gridCol w:w="250"/>
      </w:tblGrid>
      <w:tr w:rsidR="00F07259" w:rsidRPr="00786600" w:rsidTr="00786600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F07259" w:rsidRPr="00786600" w:rsidTr="00786600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518"/>
      </w:tblGrid>
      <w:tr w:rsidR="00F07259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____________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550"/>
        <w:gridCol w:w="1550"/>
        <w:gridCol w:w="1550"/>
        <w:gridCol w:w="1550"/>
        <w:gridCol w:w="1990"/>
      </w:tblGrid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Число, месяц, год рождения (</w:t>
            </w:r>
            <w:proofErr w:type="spellStart"/>
            <w:r w:rsidRPr="00786600">
              <w:t>дд.мм</w:t>
            </w:r>
            <w:proofErr w:type="gramStart"/>
            <w:r w:rsidRPr="00786600">
              <w:t>.г</w:t>
            </w:r>
            <w:proofErr w:type="gramEnd"/>
            <w:r w:rsidRPr="00786600">
              <w:t>ггг</w:t>
            </w:r>
            <w:proofErr w:type="spellEnd"/>
            <w:r w:rsidRPr="00786600"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2390"/>
        <w:gridCol w:w="1984"/>
        <w:gridCol w:w="1210"/>
        <w:gridCol w:w="454"/>
        <w:gridCol w:w="454"/>
        <w:gridCol w:w="454"/>
        <w:gridCol w:w="454"/>
        <w:gridCol w:w="454"/>
        <w:gridCol w:w="1390"/>
      </w:tblGrid>
      <w:tr w:rsidR="00F07259" w:rsidRPr="00786600" w:rsidTr="00141B91">
        <w:trPr>
          <w:jc w:val="center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Кадастровый номер земельного участка и сведения о занятых площадях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</w:t>
            </w:r>
            <w:proofErr w:type="spellStart"/>
            <w:r w:rsidRPr="00786600">
              <w:t>знп</w:t>
            </w:r>
            <w:proofErr w:type="spellEnd"/>
            <w:r w:rsidRPr="00786600">
              <w:t xml:space="preserve"> - земля населенных пунктов;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86600">
              <w:t>схн</w:t>
            </w:r>
            <w:proofErr w:type="spellEnd"/>
            <w:r w:rsidRPr="00786600">
              <w:t xml:space="preserve"> - земля </w:t>
            </w:r>
            <w:proofErr w:type="spellStart"/>
            <w:r w:rsidRPr="00786600">
              <w:t>сельхозназначения</w:t>
            </w:r>
            <w:proofErr w:type="spellEnd"/>
            <w:r w:rsidRPr="00786600">
              <w:t>)</w:t>
            </w:r>
            <w:proofErr w:type="gramEnd"/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20__ года </w:t>
            </w: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Сведения о правах на земельный участок: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собственности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 _______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(доля собственности главы ЛПХ __%)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пользовании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2.</w:t>
            </w:r>
            <w:r w:rsidRPr="00786600">
              <w:lastRenderedPageBreak/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кадастровый номер: </w:t>
            </w:r>
            <w:r w:rsidRPr="00786600">
              <w:lastRenderedPageBreak/>
              <w:t>___________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6600">
              <w:t>(участок принадлежит:</w:t>
            </w:r>
            <w:proofErr w:type="gramEnd"/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категория </w:t>
            </w:r>
            <w:r w:rsidRPr="00786600">
              <w:lastRenderedPageBreak/>
              <w:t xml:space="preserve">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аренде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6600">
              <w:t>(участок принадлежит:</w:t>
            </w:r>
            <w:proofErr w:type="gramEnd"/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земли, занятой посевами и посадками (с точностью до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86600">
                <w:t>1 кв. м</w:t>
              </w:r>
            </w:smartTag>
            <w:r w:rsidRPr="00786600">
              <w:t xml:space="preserve">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приусадебный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полевой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Было засеяно в предыдущем году: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Многолетние насаждения и ягодные культуры: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плодовые насаждения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I.IV. Количество сельскохозяйственных животных, птицы и пчелосемей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8"/>
        <w:gridCol w:w="804"/>
        <w:gridCol w:w="1640"/>
        <w:gridCol w:w="1091"/>
        <w:gridCol w:w="687"/>
        <w:gridCol w:w="687"/>
        <w:gridCol w:w="687"/>
        <w:gridCol w:w="687"/>
        <w:gridCol w:w="687"/>
        <w:gridCol w:w="1518"/>
      </w:tblGrid>
      <w:tr w:rsidR="00F07259" w:rsidRPr="00786600" w:rsidT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_________ 20__ года</w:t>
            </w: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бычки на выращивании и </w:t>
            </w:r>
            <w:r w:rsidRPr="00786600">
              <w:lastRenderedPageBreak/>
              <w:t xml:space="preserve">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в том числе: свиноматки основные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козоматки</w:t>
            </w:r>
            <w:proofErr w:type="spellEnd"/>
            <w:r w:rsidRPr="00786600"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самцы, важенки и нетели,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рогачи, </w:t>
            </w:r>
            <w:proofErr w:type="spellStart"/>
            <w:r w:rsidRPr="00786600">
              <w:t>маралухи</w:t>
            </w:r>
            <w:proofErr w:type="spellEnd"/>
            <w:r w:rsidRPr="00786600">
              <w:t xml:space="preserve"> и </w:t>
            </w:r>
            <w:proofErr w:type="spellStart"/>
            <w:r w:rsidRPr="00786600">
              <w:t>перворожки</w:t>
            </w:r>
            <w:proofErr w:type="spellEnd"/>
            <w:r w:rsidRPr="00786600"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2"/>
        <w:gridCol w:w="2383"/>
        <w:gridCol w:w="798"/>
        <w:gridCol w:w="798"/>
        <w:gridCol w:w="799"/>
        <w:gridCol w:w="799"/>
        <w:gridCol w:w="799"/>
        <w:gridCol w:w="1518"/>
      </w:tblGrid>
      <w:tr w:rsidR="00F07259" w:rsidRPr="00786600" w:rsidTr="00786600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F07259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 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 Дополнительные сведения</w:t>
      </w: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3"/>
        <w:gridCol w:w="1972"/>
        <w:gridCol w:w="2032"/>
        <w:gridCol w:w="1091"/>
        <w:gridCol w:w="512"/>
        <w:gridCol w:w="512"/>
        <w:gridCol w:w="512"/>
        <w:gridCol w:w="512"/>
        <w:gridCol w:w="512"/>
        <w:gridCol w:w="1518"/>
      </w:tblGrid>
      <w:tr w:rsidR="00F07259" w:rsidRPr="00786600" w:rsidTr="007866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</w:t>
            </w:r>
            <w:proofErr w:type="spellStart"/>
            <w:r w:rsidRPr="00786600">
              <w:t>знп</w:t>
            </w:r>
            <w:proofErr w:type="spellEnd"/>
            <w:r w:rsidRPr="00786600">
              <w:t xml:space="preserve"> - земля населенных пунктов;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86600">
              <w:t>схн</w:t>
            </w:r>
            <w:proofErr w:type="spellEnd"/>
            <w:r w:rsidRPr="00786600">
              <w:t xml:space="preserve"> - земля </w:t>
            </w:r>
            <w:proofErr w:type="spellStart"/>
            <w:r w:rsidRPr="00786600">
              <w:t>сельхозназначения</w:t>
            </w:r>
            <w:proofErr w:type="spellEnd"/>
            <w:r w:rsidRPr="00786600">
              <w:t xml:space="preserve">) 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Общая площадь </w:t>
            </w:r>
            <w:r w:rsidRPr="00786600">
              <w:lastRenderedPageBreak/>
              <w:t xml:space="preserve">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II.II. Сведения о деятельности в отрасли растениеводства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0"/>
        <w:gridCol w:w="1340"/>
        <w:gridCol w:w="2032"/>
        <w:gridCol w:w="1091"/>
        <w:gridCol w:w="585"/>
        <w:gridCol w:w="585"/>
        <w:gridCol w:w="585"/>
        <w:gridCol w:w="585"/>
        <w:gridCol w:w="585"/>
        <w:gridCol w:w="1518"/>
      </w:tblGrid>
      <w:tr w:rsidR="00F07259" w:rsidRPr="00786600" w:rsidT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  <w:r w:rsidRPr="00786600">
              <w:t xml:space="preserve">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6600">
              <w:t>(</w:t>
            </w:r>
            <w:proofErr w:type="spellStart"/>
            <w:r w:rsidRPr="00786600">
              <w:t>знп</w:t>
            </w:r>
            <w:proofErr w:type="spellEnd"/>
            <w:r w:rsidRPr="00786600">
              <w:t xml:space="preserve"> - земля населенных пунктов</w:t>
            </w:r>
            <w:proofErr w:type="gramEnd"/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86600">
              <w:t>схн</w:t>
            </w:r>
            <w:proofErr w:type="spellEnd"/>
            <w:r w:rsidRPr="00786600">
              <w:t xml:space="preserve"> - земля </w:t>
            </w:r>
            <w:proofErr w:type="spellStart"/>
            <w:r w:rsidRPr="00786600">
              <w:t>сельхозназначения</w:t>
            </w:r>
            <w:proofErr w:type="spellEnd"/>
            <w:r w:rsidRPr="00786600">
              <w:t xml:space="preserve">) 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</w:t>
            </w:r>
            <w:r w:rsidRPr="00786600">
              <w:lastRenderedPageBreak/>
              <w:t xml:space="preserve">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II.III. Сведения о деятельности в отрасли животноводства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7"/>
        <w:gridCol w:w="1561"/>
        <w:gridCol w:w="1091"/>
        <w:gridCol w:w="864"/>
        <w:gridCol w:w="864"/>
        <w:gridCol w:w="864"/>
        <w:gridCol w:w="864"/>
        <w:gridCol w:w="863"/>
        <w:gridCol w:w="1518"/>
      </w:tblGrid>
      <w:tr w:rsidR="00F07259" w:rsidRPr="00786600" w:rsidTr="007866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</w:t>
            </w:r>
            <w:r>
              <w:t>_</w:t>
            </w:r>
            <w:r w:rsidRPr="00786600">
              <w:t xml:space="preserve">_ 20__ года </w:t>
            </w: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</w:t>
            </w:r>
            <w:r w:rsidRPr="00786600">
              <w:lastRenderedPageBreak/>
              <w:t xml:space="preserve">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тыс. </w:t>
            </w:r>
            <w:r w:rsidRPr="00786600">
              <w:lastRenderedPageBreak/>
              <w:t xml:space="preserve">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ц</w:t>
            </w:r>
            <w:proofErr w:type="spellEnd"/>
            <w:r w:rsidRPr="00786600"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II.IV. Экономические показатели деятельности ЛПХ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55"/>
        <w:gridCol w:w="2312"/>
        <w:gridCol w:w="955"/>
        <w:gridCol w:w="954"/>
        <w:gridCol w:w="954"/>
        <w:gridCol w:w="954"/>
        <w:gridCol w:w="954"/>
        <w:gridCol w:w="1518"/>
      </w:tblGrid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 начала текущего года на дату формирования запроса __________ 20__ год </w:t>
            </w: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Ф.И.О. члена ЛПХ, применяющего НПД при </w:t>
            </w:r>
            <w:proofErr w:type="gramStart"/>
            <w:r w:rsidRPr="00786600">
              <w:t>реализации</w:t>
            </w:r>
            <w:proofErr w:type="gramEnd"/>
            <w:r w:rsidRPr="00786600">
              <w:t xml:space="preserve">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II.V. Информация о членстве ЛПХ в сельскохозяйственном потребительском кооперативе (</w:t>
      </w:r>
      <w:proofErr w:type="spellStart"/>
      <w:r w:rsidRPr="00786600">
        <w:rPr>
          <w:b/>
          <w:bCs/>
          <w:sz w:val="32"/>
          <w:szCs w:val="32"/>
        </w:rPr>
        <w:t>СПоК</w:t>
      </w:r>
      <w:proofErr w:type="spellEnd"/>
      <w:r w:rsidRPr="00786600">
        <w:rPr>
          <w:b/>
          <w:bCs/>
          <w:sz w:val="32"/>
          <w:szCs w:val="32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00"/>
        <w:gridCol w:w="1514"/>
        <w:gridCol w:w="1014"/>
        <w:gridCol w:w="1014"/>
        <w:gridCol w:w="1013"/>
        <w:gridCol w:w="1013"/>
        <w:gridCol w:w="1013"/>
        <w:gridCol w:w="1575"/>
      </w:tblGrid>
      <w:tr w:rsidR="00F07259" w:rsidRPr="00786600" w:rsidT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 w:rsidRPr="00786600">
              <w:t>п</w:t>
            </w:r>
            <w:proofErr w:type="spellEnd"/>
            <w:proofErr w:type="gramEnd"/>
            <w:r w:rsidRPr="00786600">
              <w:t>/</w:t>
            </w:r>
            <w:proofErr w:type="spellStart"/>
            <w:r w:rsidRPr="00786600">
              <w:t>п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_____________ 20__ года </w:t>
            </w: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Наименование </w:t>
            </w:r>
            <w:proofErr w:type="spellStart"/>
            <w:r w:rsidRPr="00786600">
              <w:lastRenderedPageBreak/>
              <w:t>СПоК</w:t>
            </w:r>
            <w:proofErr w:type="spellEnd"/>
            <w:r w:rsidRPr="00786600"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Наименование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7259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</w:pPr>
    </w:p>
    <w:p w:rsidR="00F07259" w:rsidRPr="00C305A7" w:rsidRDefault="00F07259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II.VI. Дополнительная информация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Дополнительная информация (внесение изменений, предоставление выписки и прочее)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F07259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59" w:rsidRPr="00786600" w:rsidRDefault="00F07259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:rsidR="00F07259" w:rsidRPr="00786600" w:rsidRDefault="00F07259" w:rsidP="00786600">
      <w:pPr>
        <w:widowControl w:val="0"/>
        <w:autoSpaceDE w:val="0"/>
        <w:autoSpaceDN w:val="0"/>
        <w:adjustRightInd w:val="0"/>
        <w:jc w:val="both"/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F07259" w:rsidRDefault="00F07259" w:rsidP="00C305A7">
      <w:pPr>
        <w:jc w:val="right"/>
        <w:rPr>
          <w:sz w:val="28"/>
          <w:szCs w:val="28"/>
        </w:rPr>
      </w:pPr>
    </w:p>
    <w:p w:rsidR="008F58A6" w:rsidRDefault="008F58A6" w:rsidP="008F58A6">
      <w:pPr>
        <w:rPr>
          <w:sz w:val="28"/>
          <w:szCs w:val="28"/>
        </w:rPr>
      </w:pPr>
    </w:p>
    <w:p w:rsidR="00F07259" w:rsidRPr="00CA0BB1" w:rsidRDefault="008F58A6" w:rsidP="008F58A6">
      <w:pPr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F07259" w:rsidRPr="00CA0BB1">
        <w:rPr>
          <w:rFonts w:ascii="Arial" w:hAnsi="Arial" w:cs="Arial"/>
        </w:rPr>
        <w:t xml:space="preserve">Приложение 2 </w:t>
      </w:r>
    </w:p>
    <w:p w:rsidR="00F07259" w:rsidRPr="00CA0BB1" w:rsidRDefault="00F07259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                                                                                      к постановлению администрации</w:t>
      </w:r>
    </w:p>
    <w:p w:rsidR="00F07259" w:rsidRPr="00CA0BB1" w:rsidRDefault="008F58A6" w:rsidP="00BF72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Яковлев</w:t>
      </w:r>
      <w:r w:rsidR="00F07259" w:rsidRPr="00CA0BB1">
        <w:rPr>
          <w:rFonts w:ascii="Arial" w:hAnsi="Arial" w:cs="Arial"/>
        </w:rPr>
        <w:t>ского сельского поселения</w:t>
      </w:r>
    </w:p>
    <w:p w:rsidR="00F07259" w:rsidRPr="00CA0BB1" w:rsidRDefault="00F07259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>Свердловского  района</w:t>
      </w:r>
    </w:p>
    <w:p w:rsidR="00F07259" w:rsidRPr="00CA0BB1" w:rsidRDefault="00F07259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>Орловской области</w:t>
      </w:r>
    </w:p>
    <w:p w:rsidR="00F07259" w:rsidRPr="00CA0BB1" w:rsidRDefault="00F07259" w:rsidP="00BF7205">
      <w:pPr>
        <w:ind w:left="3540"/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                                   от </w:t>
      </w:r>
      <w:r w:rsidR="008F58A6">
        <w:rPr>
          <w:rFonts w:ascii="Arial" w:hAnsi="Arial" w:cs="Arial"/>
        </w:rPr>
        <w:t>01 февраля 2024</w:t>
      </w:r>
      <w:r w:rsidRPr="00CA0BB1">
        <w:rPr>
          <w:rFonts w:ascii="Arial" w:hAnsi="Arial" w:cs="Arial"/>
        </w:rPr>
        <w:t xml:space="preserve"> года № </w:t>
      </w:r>
      <w:r w:rsidR="008F58A6">
        <w:rPr>
          <w:rFonts w:ascii="Arial" w:hAnsi="Arial" w:cs="Arial"/>
        </w:rPr>
        <w:t>08</w:t>
      </w:r>
    </w:p>
    <w:p w:rsidR="00F07259" w:rsidRPr="00CA0BB1" w:rsidRDefault="00F07259" w:rsidP="007866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spacing w:after="150"/>
        <w:jc w:val="center"/>
        <w:rPr>
          <w:rFonts w:ascii="Arial" w:hAnsi="Arial" w:cs="Arial"/>
        </w:rPr>
      </w:pPr>
      <w:r w:rsidRPr="00CA0BB1">
        <w:rPr>
          <w:rFonts w:ascii="Arial" w:hAnsi="Arial" w:cs="Arial"/>
          <w:b/>
          <w:bCs/>
        </w:rPr>
        <w:t>ПОРЯДОК ВЕДЕНИЯ ПОХОЗЯЙСТВЕННЫХ КНИГ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1. Настоящий порядок определяет правила ведения органом местного самоуправления поселения (далее - органы местного самоуправления) </w:t>
      </w:r>
      <w:proofErr w:type="spellStart"/>
      <w:r w:rsidRPr="00CA0BB1">
        <w:rPr>
          <w:rFonts w:ascii="Arial" w:hAnsi="Arial" w:cs="Arial"/>
        </w:rPr>
        <w:t>похозяйственных</w:t>
      </w:r>
      <w:proofErr w:type="spellEnd"/>
      <w:r w:rsidRPr="00CA0BB1">
        <w:rPr>
          <w:rFonts w:ascii="Arial" w:hAnsi="Arial" w:cs="Arial"/>
        </w:rPr>
        <w:t xml:space="preserve"> книг (далее - книги) в целях учета личных подсобных хозяйств (далее - ЛПХ).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2. Ведение книги в информационной системе осуществляется в течение пяти лет по форме в соответствии с приложением № 1 к настоящему постановлению должностными лицами органа местного самоуправления, уполномоченными на ее ведение (далее - должностные лица).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3. </w:t>
      </w:r>
      <w:proofErr w:type="gramStart"/>
      <w:r w:rsidRPr="00CA0BB1">
        <w:rPr>
          <w:rFonts w:ascii="Arial" w:hAnsi="Arial" w:cs="Arial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Pr="00CA0BB1">
        <w:rPr>
          <w:rFonts w:ascii="Arial" w:hAnsi="Arial" w:cs="Arial"/>
        </w:rPr>
        <w:t xml:space="preserve">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5. В книгу вносятся следующие сводные основные сведения по ЛПХ, </w:t>
      </w:r>
      <w:proofErr w:type="gramStart"/>
      <w:r w:rsidRPr="00CA0BB1">
        <w:rPr>
          <w:rFonts w:ascii="Arial" w:hAnsi="Arial" w:cs="Arial"/>
        </w:rPr>
        <w:t>расположенным</w:t>
      </w:r>
      <w:proofErr w:type="gramEnd"/>
      <w:r w:rsidRPr="00CA0BB1">
        <w:rPr>
          <w:rFonts w:ascii="Arial" w:hAnsi="Arial" w:cs="Arial"/>
        </w:rPr>
        <w:t xml:space="preserve"> на территории муниципального образования «</w:t>
      </w:r>
      <w:proofErr w:type="spellStart"/>
      <w:r w:rsidR="008F58A6">
        <w:rPr>
          <w:rFonts w:ascii="Arial" w:hAnsi="Arial" w:cs="Arial"/>
        </w:rPr>
        <w:t>Яковлев</w:t>
      </w:r>
      <w:r w:rsidRPr="00CA0BB1">
        <w:rPr>
          <w:rFonts w:ascii="Arial" w:hAnsi="Arial" w:cs="Arial"/>
        </w:rPr>
        <w:t>ское</w:t>
      </w:r>
      <w:proofErr w:type="spellEnd"/>
      <w:r w:rsidRPr="00CA0BB1">
        <w:rPr>
          <w:rFonts w:ascii="Arial" w:hAnsi="Arial" w:cs="Arial"/>
        </w:rPr>
        <w:t xml:space="preserve"> сельское поселение»: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а) код населенного пункта, входящего в состав муниципального образования «</w:t>
      </w:r>
      <w:proofErr w:type="spellStart"/>
      <w:r w:rsidR="008F58A6">
        <w:rPr>
          <w:rFonts w:ascii="Arial" w:hAnsi="Arial" w:cs="Arial"/>
        </w:rPr>
        <w:t>Яковлев</w:t>
      </w:r>
      <w:r w:rsidRPr="00CA0BB1">
        <w:rPr>
          <w:rFonts w:ascii="Arial" w:hAnsi="Arial" w:cs="Arial"/>
        </w:rPr>
        <w:t>ское</w:t>
      </w:r>
      <w:proofErr w:type="spellEnd"/>
      <w:r w:rsidRPr="00CA0BB1">
        <w:rPr>
          <w:rFonts w:ascii="Arial" w:hAnsi="Arial" w:cs="Arial"/>
        </w:rPr>
        <w:t xml:space="preserve"> сельское поселение» в соответствии с Общероссийским </w:t>
      </w:r>
      <w:hyperlink r:id="rId13" w:anchor="l0" w:history="1">
        <w:r w:rsidRPr="00CA0BB1">
          <w:rPr>
            <w:rFonts w:ascii="Arial" w:hAnsi="Arial" w:cs="Arial"/>
            <w:u w:val="single"/>
          </w:rPr>
          <w:t>классификатором</w:t>
        </w:r>
      </w:hyperlink>
      <w:r w:rsidRPr="00CA0BB1">
        <w:rPr>
          <w:rFonts w:ascii="Arial" w:hAnsi="Arial" w:cs="Arial"/>
        </w:rPr>
        <w:t xml:space="preserve"> территорий муниципальных образований (далее - ОКТМО), на территории которого расположено ЛПХ;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б) наименование населенного пункта. В графе указывается наименование </w:t>
      </w:r>
      <w:r w:rsidRPr="00CA0BB1">
        <w:rPr>
          <w:rFonts w:ascii="Arial" w:hAnsi="Arial" w:cs="Arial"/>
        </w:rPr>
        <w:lastRenderedPageBreak/>
        <w:t>населенного пункта, на территории которого расположено ЛПХ;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г) количество </w:t>
      </w:r>
      <w:proofErr w:type="gramStart"/>
      <w:r w:rsidRPr="00CA0BB1">
        <w:rPr>
          <w:rFonts w:ascii="Arial" w:hAnsi="Arial" w:cs="Arial"/>
        </w:rPr>
        <w:t>заброшенных</w:t>
      </w:r>
      <w:proofErr w:type="gramEnd"/>
      <w:r w:rsidRPr="00CA0BB1">
        <w:rPr>
          <w:rFonts w:ascii="Arial" w:hAnsi="Arial" w:cs="Arial"/>
        </w:rPr>
        <w:t xml:space="preserve">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7. Книга содержит сведения о ЛПХ, учетные записи (лицевые счета) которых сформированы в период пяти лет </w:t>
      </w:r>
      <w:proofErr w:type="gramStart"/>
      <w:r w:rsidRPr="00CA0BB1">
        <w:rPr>
          <w:rFonts w:ascii="Arial" w:hAnsi="Arial" w:cs="Arial"/>
        </w:rPr>
        <w:t>с даты начала</w:t>
      </w:r>
      <w:proofErr w:type="gramEnd"/>
      <w:r w:rsidRPr="00CA0BB1">
        <w:rPr>
          <w:rFonts w:ascii="Arial" w:hAnsi="Arial" w:cs="Arial"/>
        </w:rPr>
        <w:t xml:space="preserve"> ее ведения.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14" w:anchor="l0" w:history="1">
        <w:r w:rsidRPr="00CA0BB1">
          <w:rPr>
            <w:rFonts w:ascii="Arial" w:hAnsi="Arial" w:cs="Arial"/>
            <w:u w:val="single"/>
          </w:rPr>
          <w:t xml:space="preserve">ОКТМО </w:t>
        </w:r>
      </w:hyperlink>
      <w:r w:rsidRPr="00CA0BB1">
        <w:rPr>
          <w:rFonts w:ascii="Arial" w:hAnsi="Arial" w:cs="Arial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Номера закрытых учетных записей (лицевых счетов) другим ЛПХ не присваиваются.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12. При ведении книги должностным лицом вносятся сведения обо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A0BB1">
        <w:rPr>
          <w:rFonts w:ascii="Arial" w:hAnsi="Arial" w:cs="Arial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б) код населенного пункта, на территории которого расположено ЛПХ, в соответствии с </w:t>
      </w:r>
      <w:hyperlink r:id="rId15" w:anchor="l0" w:history="1">
        <w:r w:rsidRPr="00CA0BB1">
          <w:rPr>
            <w:rFonts w:ascii="Arial" w:hAnsi="Arial" w:cs="Arial"/>
            <w:u w:val="single"/>
          </w:rPr>
          <w:t>ОКТМО</w:t>
        </w:r>
      </w:hyperlink>
      <w:r w:rsidRPr="00CA0BB1">
        <w:rPr>
          <w:rFonts w:ascii="Arial" w:hAnsi="Arial" w:cs="Arial"/>
        </w:rPr>
        <w:t>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lastRenderedPageBreak/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CA0BB1">
        <w:rPr>
          <w:rFonts w:ascii="Arial" w:hAnsi="Arial" w:cs="Arial"/>
        </w:rPr>
        <w:t>д</w:t>
      </w:r>
      <w:proofErr w:type="spellEnd"/>
      <w:r w:rsidRPr="00CA0BB1">
        <w:rPr>
          <w:rFonts w:ascii="Arial" w:hAnsi="Arial" w:cs="Arial"/>
        </w:rPr>
        <w:t>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CA0BB1">
        <w:rPr>
          <w:rFonts w:ascii="Arial" w:hAnsi="Arial" w:cs="Arial"/>
        </w:rPr>
        <w:t>з</w:t>
      </w:r>
      <w:proofErr w:type="spellEnd"/>
      <w:r w:rsidRPr="00CA0BB1">
        <w:rPr>
          <w:rFonts w:ascii="Arial" w:hAnsi="Arial" w:cs="Arial"/>
        </w:rPr>
        <w:t>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л) идентификационный номер налогоплательщика (ИНН) - ИНН главы ЛПХ (при наличии);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м) вид права на земельный участок, предоставленный главе ЛПХ, - в соответствии с документом, указанным в подпункте "</w:t>
      </w:r>
      <w:proofErr w:type="spellStart"/>
      <w:r w:rsidRPr="00CA0BB1">
        <w:rPr>
          <w:rFonts w:ascii="Arial" w:hAnsi="Arial" w:cs="Arial"/>
        </w:rPr>
        <w:t>н</w:t>
      </w:r>
      <w:proofErr w:type="spellEnd"/>
      <w:r w:rsidRPr="00CA0BB1">
        <w:rPr>
          <w:rFonts w:ascii="Arial" w:hAnsi="Arial" w:cs="Arial"/>
        </w:rPr>
        <w:t>" настоящего пункта;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CA0BB1">
        <w:rPr>
          <w:rFonts w:ascii="Arial" w:hAnsi="Arial" w:cs="Arial"/>
        </w:rPr>
        <w:t>н</w:t>
      </w:r>
      <w:proofErr w:type="spellEnd"/>
      <w:r w:rsidRPr="00CA0BB1">
        <w:rPr>
          <w:rFonts w:ascii="Arial" w:hAnsi="Arial" w:cs="Arial"/>
        </w:rPr>
        <w:t>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CA0BB1">
        <w:rPr>
          <w:rFonts w:ascii="Arial" w:hAnsi="Arial" w:cs="Arial"/>
        </w:rPr>
        <w:t>сведения</w:t>
      </w:r>
      <w:proofErr w:type="gramEnd"/>
      <w:r w:rsidRPr="00CA0BB1">
        <w:rPr>
          <w:rFonts w:ascii="Arial" w:hAnsi="Arial" w:cs="Arial"/>
        </w:rPr>
        <w:t xml:space="preserve"> как о присутствующих, так и о временно отсутствующих членах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16. В отношении каждого члена ЛПХ должностным лицом в учетную запись </w:t>
      </w:r>
      <w:r w:rsidRPr="00CA0BB1">
        <w:rPr>
          <w:rFonts w:ascii="Arial" w:hAnsi="Arial" w:cs="Arial"/>
        </w:rPr>
        <w:lastRenderedPageBreak/>
        <w:t>(лицевой счет) ЛПХ должны быть внесены следующие сведения: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а) фамилия, имя, отчество (последнее при наличии);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б) отношение к главе ЛПХ;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в) пол;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г) число, месяц, год рождения;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CA0BB1">
        <w:rPr>
          <w:rFonts w:ascii="Arial" w:hAnsi="Arial" w:cs="Arial"/>
        </w:rPr>
        <w:t>д</w:t>
      </w:r>
      <w:proofErr w:type="spellEnd"/>
      <w:r w:rsidRPr="00CA0BB1">
        <w:rPr>
          <w:rFonts w:ascii="Arial" w:hAnsi="Arial" w:cs="Arial"/>
        </w:rPr>
        <w:t>) отметка о применении специального налогового режима "Налог на профессиональный доход".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A0BB1">
        <w:rPr>
          <w:rFonts w:ascii="Arial" w:hAnsi="Arial" w:cs="Arial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 w:rsidRPr="00CA0BB1">
        <w:rPr>
          <w:rFonts w:ascii="Arial" w:hAnsi="Arial" w:cs="Arial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Сведения, установленные подпунктом "</w:t>
      </w:r>
      <w:proofErr w:type="spellStart"/>
      <w:r w:rsidRPr="00CA0BB1">
        <w:rPr>
          <w:rFonts w:ascii="Arial" w:hAnsi="Arial" w:cs="Arial"/>
        </w:rPr>
        <w:t>д</w:t>
      </w:r>
      <w:proofErr w:type="spellEnd"/>
      <w:r w:rsidRPr="00CA0BB1">
        <w:rPr>
          <w:rFonts w:ascii="Arial" w:hAnsi="Arial" w:cs="Arial"/>
        </w:rPr>
        <w:t>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17. </w:t>
      </w:r>
      <w:proofErr w:type="gramStart"/>
      <w:r w:rsidRPr="00CA0BB1">
        <w:rPr>
          <w:rFonts w:ascii="Arial" w:hAnsi="Arial" w:cs="Arial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19. </w:t>
      </w:r>
      <w:proofErr w:type="gramStart"/>
      <w:r w:rsidRPr="00CA0BB1">
        <w:rPr>
          <w:rFonts w:ascii="Arial" w:hAnsi="Arial" w:cs="Arial"/>
        </w:rPr>
        <w:t xml:space="preserve">При ведении книги должностным лицом в подраздел I.V "Сельскохозяйственная техника, оборудование, транспортные средства, </w:t>
      </w:r>
      <w:r w:rsidRPr="00CA0BB1">
        <w:rPr>
          <w:rFonts w:ascii="Arial" w:hAnsi="Arial" w:cs="Arial"/>
        </w:rPr>
        <w:lastRenderedPageBreak/>
        <w:t>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CA0BB1">
        <w:rPr>
          <w:rFonts w:ascii="Arial" w:hAnsi="Arial" w:cs="Arial"/>
        </w:rPr>
        <w:t xml:space="preserve"> </w:t>
      </w:r>
      <w:proofErr w:type="gramStart"/>
      <w:r w:rsidRPr="00CA0BB1">
        <w:rPr>
          <w:rFonts w:ascii="Arial" w:hAnsi="Arial" w:cs="Arial"/>
        </w:rPr>
        <w:t>ЛПХ) и используемых на постоянной основе для целей ведения ЛПХ.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20. </w:t>
      </w:r>
      <w:proofErr w:type="gramStart"/>
      <w:r w:rsidRPr="00CA0BB1">
        <w:rPr>
          <w:rFonts w:ascii="Arial" w:hAnsi="Arial" w:cs="Arial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CA0BB1">
        <w:rPr>
          <w:rFonts w:ascii="Arial" w:hAnsi="Arial" w:cs="Arial"/>
        </w:rPr>
        <w:t>СПоК</w:t>
      </w:r>
      <w:proofErr w:type="spellEnd"/>
      <w:r w:rsidRPr="00CA0BB1">
        <w:rPr>
          <w:rFonts w:ascii="Arial" w:hAnsi="Arial" w:cs="Arial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25. </w:t>
      </w:r>
      <w:proofErr w:type="gramStart"/>
      <w:r w:rsidRPr="00CA0BB1">
        <w:rPr>
          <w:rFonts w:ascii="Arial" w:hAnsi="Arial" w:cs="Arial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CA0BB1">
        <w:rPr>
          <w:rFonts w:ascii="Arial" w:hAnsi="Arial" w:cs="Arial"/>
        </w:rPr>
        <w:t xml:space="preserve"> </w:t>
      </w:r>
      <w:proofErr w:type="gramStart"/>
      <w:r w:rsidRPr="00CA0BB1">
        <w:rPr>
          <w:rFonts w:ascii="Arial" w:hAnsi="Arial" w:cs="Arial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lastRenderedPageBreak/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CA0BB1">
        <w:rPr>
          <w:rFonts w:ascii="Arial" w:hAnsi="Arial" w:cs="Arial"/>
        </w:rPr>
        <w:t>с даты внесения</w:t>
      </w:r>
      <w:proofErr w:type="gramEnd"/>
      <w:r w:rsidRPr="00CA0BB1">
        <w:rPr>
          <w:rFonts w:ascii="Arial" w:hAnsi="Arial" w:cs="Arial"/>
        </w:rPr>
        <w:t xml:space="preserve"> последних изменений в сведения о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29. </w:t>
      </w:r>
      <w:proofErr w:type="gramStart"/>
      <w:r w:rsidRPr="00CA0BB1">
        <w:rPr>
          <w:rFonts w:ascii="Arial" w:hAnsi="Arial" w:cs="Arial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 w:rsidRPr="00CA0BB1">
        <w:rPr>
          <w:rFonts w:ascii="Arial" w:hAnsi="Arial" w:cs="Arial"/>
        </w:rPr>
        <w:t xml:space="preserve"> в силу действующего законодательства Российской Федерации.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CA0BB1">
        <w:rPr>
          <w:rFonts w:ascii="Arial" w:hAnsi="Arial" w:cs="Arial"/>
        </w:rPr>
        <w:t>ии и ау</w:t>
      </w:r>
      <w:proofErr w:type="gramEnd"/>
      <w:r w:rsidRPr="00CA0BB1">
        <w:rPr>
          <w:rFonts w:ascii="Arial" w:hAnsi="Arial" w:cs="Arial"/>
        </w:rPr>
        <w:t>тентификации).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CA0BB1">
        <w:rPr>
          <w:rFonts w:ascii="Arial" w:hAnsi="Arial" w:cs="Arial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lastRenderedPageBreak/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37. </w:t>
      </w:r>
      <w:proofErr w:type="gramStart"/>
      <w:r w:rsidRPr="00CA0BB1">
        <w:rPr>
          <w:rFonts w:ascii="Arial" w:hAnsi="Arial" w:cs="Arial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CA0BB1">
        <w:rPr>
          <w:rFonts w:ascii="Arial" w:hAnsi="Arial" w:cs="Arial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В случае, когда выписка изложена на нескольких листах, они должны быть прошиты и пронумерованы. </w:t>
      </w:r>
      <w:proofErr w:type="gramStart"/>
      <w:r w:rsidRPr="00CA0BB1">
        <w:rPr>
          <w:rFonts w:ascii="Arial" w:hAnsi="Arial" w:cs="Arial"/>
        </w:rPr>
        <w:t>Запись о количестве прошитых листов (например:</w:t>
      </w:r>
      <w:proofErr w:type="gramEnd"/>
      <w:r w:rsidRPr="00CA0BB1">
        <w:rPr>
          <w:rFonts w:ascii="Arial" w:hAnsi="Arial" w:cs="Arial"/>
        </w:rPr>
        <w:t xml:space="preserve"> </w:t>
      </w:r>
      <w:proofErr w:type="gramStart"/>
      <w:r w:rsidRPr="00CA0BB1">
        <w:rPr>
          <w:rFonts w:ascii="Arial" w:hAnsi="Arial" w:cs="Arial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F07259" w:rsidRPr="00CA0BB1" w:rsidRDefault="00F07259" w:rsidP="00BA70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CA0BB1">
        <w:rPr>
          <w:rFonts w:ascii="Arial" w:hAnsi="Arial" w:cs="Arial"/>
        </w:rPr>
        <w:t>СПоК</w:t>
      </w:r>
      <w:proofErr w:type="spellEnd"/>
      <w:r w:rsidRPr="00CA0BB1">
        <w:rPr>
          <w:rFonts w:ascii="Arial" w:hAnsi="Arial" w:cs="Arial"/>
        </w:rPr>
        <w:t>)" раздела II "Дополнительные сведения".</w:t>
      </w: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Pr="00CA0BB1" w:rsidRDefault="00F07259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F07259" w:rsidRDefault="00F07259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07259" w:rsidRDefault="00F07259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07259" w:rsidRDefault="00F07259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07259" w:rsidRDefault="00F07259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07259" w:rsidRDefault="00F07259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07259" w:rsidRPr="00363822" w:rsidRDefault="00F07259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lastRenderedPageBreak/>
        <w:t>Приложение</w:t>
      </w:r>
    </w:p>
    <w:p w:rsidR="00F07259" w:rsidRPr="00363822" w:rsidRDefault="00F07259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к порядку ведения</w:t>
      </w:r>
    </w:p>
    <w:p w:rsidR="00F07259" w:rsidRPr="00363822" w:rsidRDefault="00F07259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363822">
        <w:rPr>
          <w:iCs/>
          <w:sz w:val="28"/>
          <w:szCs w:val="28"/>
        </w:rPr>
        <w:t>похозяйственных</w:t>
      </w:r>
      <w:proofErr w:type="spellEnd"/>
      <w:r w:rsidRPr="00363822">
        <w:rPr>
          <w:iCs/>
          <w:sz w:val="28"/>
          <w:szCs w:val="28"/>
        </w:rPr>
        <w:t xml:space="preserve"> книг</w:t>
      </w:r>
    </w:p>
    <w:p w:rsidR="00F07259" w:rsidRPr="00363822" w:rsidRDefault="00F07259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7259" w:rsidRPr="00363822" w:rsidRDefault="00F07259" w:rsidP="00363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822">
        <w:rPr>
          <w:b/>
          <w:bCs/>
          <w:sz w:val="28"/>
          <w:szCs w:val="28"/>
        </w:rPr>
        <w:t>СОГЛАСИЕ СО СВЕДЕНИЯМИ, ВНЕСЕННЫМИ В ПОХОЗЯЙСТВЕННУЮ КНИГУ В ИНФОРМАЦИОННОЙ СИСТЕМЕ</w:t>
      </w:r>
    </w:p>
    <w:p w:rsidR="00F07259" w:rsidRPr="00363822" w:rsidRDefault="00F07259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43"/>
        <w:gridCol w:w="8890"/>
        <w:gridCol w:w="207"/>
      </w:tblGrid>
      <w:tr w:rsidR="00F07259" w:rsidRPr="00363822" w:rsidTr="00786600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Я,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363822">
              <w:rPr>
                <w:sz w:val="28"/>
                <w:szCs w:val="28"/>
              </w:rPr>
              <w:t>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F07259" w:rsidRPr="00363822" w:rsidRDefault="00F07259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11"/>
        <w:gridCol w:w="3010"/>
        <w:gridCol w:w="887"/>
        <w:gridCol w:w="4410"/>
        <w:gridCol w:w="122"/>
      </w:tblGrid>
      <w:tr w:rsidR="00F07259" w:rsidRPr="00363822" w:rsidTr="007866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выдан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F07259" w:rsidRPr="00363822" w:rsidTr="007866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F07259" w:rsidRPr="00363822" w:rsidRDefault="00F07259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87"/>
        <w:gridCol w:w="3906"/>
        <w:gridCol w:w="247"/>
      </w:tblGrid>
      <w:tr w:rsidR="00F07259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E84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  <w:tr w:rsidR="00F07259" w:rsidRPr="00363822" w:rsidTr="00E84162">
        <w:trPr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E84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подтверждаю, что </w:t>
            </w:r>
            <w:r>
              <w:rPr>
                <w:sz w:val="28"/>
                <w:szCs w:val="28"/>
              </w:rPr>
              <w:t xml:space="preserve">по состоянию на __________ сведения в </w:t>
            </w:r>
            <w:proofErr w:type="spellStart"/>
            <w:r>
              <w:rPr>
                <w:sz w:val="28"/>
                <w:szCs w:val="28"/>
              </w:rPr>
              <w:t>похозяйственную</w:t>
            </w:r>
            <w:proofErr w:type="spellEnd"/>
            <w:r>
              <w:rPr>
                <w:sz w:val="28"/>
                <w:szCs w:val="28"/>
              </w:rPr>
              <w:t xml:space="preserve"> книгу №</w:t>
            </w:r>
            <w:proofErr w:type="spellStart"/>
            <w:r w:rsidRPr="003638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______________лицевой</w:t>
            </w:r>
            <w:proofErr w:type="spellEnd"/>
            <w:r>
              <w:rPr>
                <w:sz w:val="28"/>
                <w:szCs w:val="28"/>
              </w:rPr>
              <w:t xml:space="preserve"> счет ЛПХ №</w:t>
            </w:r>
            <w:r w:rsidRPr="0036382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F07259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внесены органом местного самоуправления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141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F58A6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F07259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E8416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4162">
              <w:t>(наименование органа местного самоуправления,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F07259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E84162" w:rsidRDefault="00F07259" w:rsidP="00363822">
            <w:pPr>
              <w:widowControl w:val="0"/>
              <w:autoSpaceDE w:val="0"/>
              <w:autoSpaceDN w:val="0"/>
              <w:adjustRightInd w:val="0"/>
            </w:pPr>
            <w:r w:rsidRPr="00E8416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F07259" w:rsidRPr="00363822" w:rsidTr="00E84162">
        <w:trPr>
          <w:jc w:val="center"/>
        </w:trPr>
        <w:tc>
          <w:tcPr>
            <w:tcW w:w="93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E8416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4162">
              <w:t xml:space="preserve">Ф.И.О. и должность лица, вносившего сведения в </w:t>
            </w:r>
            <w:proofErr w:type="spellStart"/>
            <w:r w:rsidRPr="00E84162">
              <w:t>похозяйственную</w:t>
            </w:r>
            <w:proofErr w:type="spellEnd"/>
            <w:r w:rsidRPr="00E84162">
              <w:t xml:space="preserve"> книгу)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F07259" w:rsidRPr="00363822" w:rsidRDefault="00F07259" w:rsidP="003638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полном объеме с моих слов и являются верными.</w:t>
      </w:r>
    </w:p>
    <w:p w:rsidR="00F07259" w:rsidRPr="00363822" w:rsidRDefault="00F07259" w:rsidP="00CA0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Настоящим также выражаю свое согласие/несогласие на обработку </w:t>
      </w:r>
      <w:proofErr w:type="gramStart"/>
      <w:r w:rsidRPr="00363822">
        <w:rPr>
          <w:sz w:val="28"/>
          <w:szCs w:val="28"/>
        </w:rPr>
        <w:t>моих</w:t>
      </w:r>
      <w:proofErr w:type="gramEnd"/>
      <w:r w:rsidRPr="00363822">
        <w:rPr>
          <w:sz w:val="28"/>
          <w:szCs w:val="28"/>
        </w:rPr>
        <w:t xml:space="preserve"> </w:t>
      </w:r>
    </w:p>
    <w:p w:rsidR="00F07259" w:rsidRPr="00E84162" w:rsidRDefault="00F07259" w:rsidP="00363822">
      <w:pPr>
        <w:widowControl w:val="0"/>
        <w:autoSpaceDE w:val="0"/>
        <w:autoSpaceDN w:val="0"/>
        <w:adjustRightInd w:val="0"/>
        <w:ind w:firstLine="708"/>
        <w:jc w:val="center"/>
      </w:pPr>
      <w:r w:rsidRPr="00E84162">
        <w:t>(ненужное вычеркнуть)</w:t>
      </w:r>
    </w:p>
    <w:p w:rsidR="00F07259" w:rsidRPr="00363822" w:rsidRDefault="00F07259" w:rsidP="00BA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363822">
        <w:rPr>
          <w:sz w:val="28"/>
          <w:szCs w:val="28"/>
        </w:rPr>
        <w:t>похозяйственную</w:t>
      </w:r>
      <w:proofErr w:type="spellEnd"/>
      <w:r w:rsidRPr="00363822">
        <w:rPr>
          <w:sz w:val="28"/>
          <w:szCs w:val="28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363822">
        <w:rPr>
          <w:sz w:val="28"/>
          <w:szCs w:val="28"/>
        </w:rPr>
        <w:t>похозяйственной</w:t>
      </w:r>
      <w:proofErr w:type="spellEnd"/>
      <w:r w:rsidRPr="00363822">
        <w:rPr>
          <w:sz w:val="28"/>
          <w:szCs w:val="28"/>
        </w:rPr>
        <w:t xml:space="preserve"> книги, в соответствии с перечнем д</w:t>
      </w:r>
      <w:r>
        <w:rPr>
          <w:sz w:val="28"/>
          <w:szCs w:val="28"/>
        </w:rPr>
        <w:t>анных, отраженных в приложении №</w:t>
      </w:r>
      <w:r w:rsidRPr="00363822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постановлению</w:t>
      </w:r>
      <w:r w:rsidRPr="00363822">
        <w:rPr>
          <w:sz w:val="28"/>
          <w:szCs w:val="28"/>
        </w:rPr>
        <w:t>.</w:t>
      </w:r>
    </w:p>
    <w:p w:rsidR="00F07259" w:rsidRPr="00363822" w:rsidRDefault="00F07259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90"/>
        <w:gridCol w:w="1500"/>
        <w:gridCol w:w="250"/>
        <w:gridCol w:w="2375"/>
        <w:gridCol w:w="250"/>
      </w:tblGrid>
      <w:tr w:rsidR="00F07259" w:rsidRPr="00363822" w:rsidTr="00E8416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 20____</w:t>
            </w:r>
            <w:r w:rsidRPr="00363822">
              <w:rPr>
                <w:sz w:val="28"/>
                <w:szCs w:val="28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)</w:t>
            </w:r>
          </w:p>
        </w:tc>
      </w:tr>
      <w:tr w:rsidR="00F07259" w:rsidRPr="00363822" w:rsidTr="00E8416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E8416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259" w:rsidRPr="00E8416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07259" w:rsidRPr="00363822" w:rsidRDefault="00F07259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F07259" w:rsidRPr="00363822" w:rsidRDefault="00F07259" w:rsidP="00363822">
      <w:pPr>
        <w:jc w:val="both"/>
        <w:rPr>
          <w:sz w:val="28"/>
          <w:szCs w:val="28"/>
        </w:rPr>
        <w:sectPr w:rsidR="00F07259" w:rsidRPr="00363822" w:rsidSect="004D61E7">
          <w:pgSz w:w="11906" w:h="16838"/>
          <w:pgMar w:top="1079" w:right="926" w:bottom="1134" w:left="1440" w:header="708" w:footer="708" w:gutter="0"/>
          <w:cols w:space="708"/>
          <w:docGrid w:linePitch="360"/>
        </w:sectPr>
      </w:pPr>
    </w:p>
    <w:p w:rsidR="00F07259" w:rsidRPr="00363822" w:rsidRDefault="00F07259" w:rsidP="00BA700C">
      <w:pPr>
        <w:rPr>
          <w:color w:val="000000"/>
          <w:sz w:val="28"/>
          <w:szCs w:val="28"/>
        </w:rPr>
      </w:pPr>
    </w:p>
    <w:sectPr w:rsidR="00F07259" w:rsidRPr="00363822" w:rsidSect="00786600">
      <w:pgSz w:w="16838" w:h="11906" w:orient="landscape"/>
      <w:pgMar w:top="1440" w:right="1077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BF" w:rsidRDefault="008B67BF">
      <w:r>
        <w:separator/>
      </w:r>
    </w:p>
  </w:endnote>
  <w:endnote w:type="continuationSeparator" w:id="0">
    <w:p w:rsidR="008B67BF" w:rsidRDefault="008B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BF" w:rsidRDefault="008B67BF">
      <w:r>
        <w:separator/>
      </w:r>
    </w:p>
  </w:footnote>
  <w:footnote w:type="continuationSeparator" w:id="0">
    <w:p w:rsidR="008B67BF" w:rsidRDefault="008B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78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54D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74B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9A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EA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C64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6E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78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54D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74B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9A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EA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C64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6E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C6"/>
    <w:rsid w:val="00004DEC"/>
    <w:rsid w:val="00015383"/>
    <w:rsid w:val="00020FF5"/>
    <w:rsid w:val="000340A8"/>
    <w:rsid w:val="00034F80"/>
    <w:rsid w:val="000A23E0"/>
    <w:rsid w:val="000B0499"/>
    <w:rsid w:val="000B5EB0"/>
    <w:rsid w:val="000B6156"/>
    <w:rsid w:val="00116F7C"/>
    <w:rsid w:val="00141B91"/>
    <w:rsid w:val="00143DB4"/>
    <w:rsid w:val="00155BF8"/>
    <w:rsid w:val="001721FA"/>
    <w:rsid w:val="001777F3"/>
    <w:rsid w:val="0018160D"/>
    <w:rsid w:val="001A437E"/>
    <w:rsid w:val="001F1655"/>
    <w:rsid w:val="00245CA8"/>
    <w:rsid w:val="00247677"/>
    <w:rsid w:val="00255974"/>
    <w:rsid w:val="00264C31"/>
    <w:rsid w:val="002C2103"/>
    <w:rsid w:val="002F221D"/>
    <w:rsid w:val="002F5D8C"/>
    <w:rsid w:val="00323EDE"/>
    <w:rsid w:val="0033302C"/>
    <w:rsid w:val="00342A60"/>
    <w:rsid w:val="00356935"/>
    <w:rsid w:val="003622D2"/>
    <w:rsid w:val="00363822"/>
    <w:rsid w:val="00393486"/>
    <w:rsid w:val="003C3083"/>
    <w:rsid w:val="003D181B"/>
    <w:rsid w:val="0041165C"/>
    <w:rsid w:val="004121DA"/>
    <w:rsid w:val="00414DFE"/>
    <w:rsid w:val="004201ED"/>
    <w:rsid w:val="004A0500"/>
    <w:rsid w:val="004C3026"/>
    <w:rsid w:val="004D1B53"/>
    <w:rsid w:val="004D4750"/>
    <w:rsid w:val="004D61E7"/>
    <w:rsid w:val="00511DA2"/>
    <w:rsid w:val="00513F14"/>
    <w:rsid w:val="00526304"/>
    <w:rsid w:val="005A1CF9"/>
    <w:rsid w:val="005C1C04"/>
    <w:rsid w:val="005D1FEE"/>
    <w:rsid w:val="005D5A36"/>
    <w:rsid w:val="005F6847"/>
    <w:rsid w:val="0061003C"/>
    <w:rsid w:val="006109A8"/>
    <w:rsid w:val="00616EB5"/>
    <w:rsid w:val="006372B8"/>
    <w:rsid w:val="00661D2C"/>
    <w:rsid w:val="006B0E14"/>
    <w:rsid w:val="006B13C6"/>
    <w:rsid w:val="006B3025"/>
    <w:rsid w:val="006B67D9"/>
    <w:rsid w:val="006C0C84"/>
    <w:rsid w:val="006C49F8"/>
    <w:rsid w:val="006F3E27"/>
    <w:rsid w:val="00737034"/>
    <w:rsid w:val="00786600"/>
    <w:rsid w:val="007953C6"/>
    <w:rsid w:val="007A2E90"/>
    <w:rsid w:val="007B499A"/>
    <w:rsid w:val="0084676E"/>
    <w:rsid w:val="00846CC9"/>
    <w:rsid w:val="00856A0F"/>
    <w:rsid w:val="00857F3D"/>
    <w:rsid w:val="0088071F"/>
    <w:rsid w:val="00880BD4"/>
    <w:rsid w:val="00887578"/>
    <w:rsid w:val="008B67BF"/>
    <w:rsid w:val="008D3F02"/>
    <w:rsid w:val="008E26C8"/>
    <w:rsid w:val="008F300D"/>
    <w:rsid w:val="008F3BD5"/>
    <w:rsid w:val="008F58A6"/>
    <w:rsid w:val="00916220"/>
    <w:rsid w:val="00927311"/>
    <w:rsid w:val="00932DC6"/>
    <w:rsid w:val="0094191E"/>
    <w:rsid w:val="009769F2"/>
    <w:rsid w:val="009921A5"/>
    <w:rsid w:val="00994A66"/>
    <w:rsid w:val="009A2BB7"/>
    <w:rsid w:val="009B4152"/>
    <w:rsid w:val="009E750D"/>
    <w:rsid w:val="00A12C5E"/>
    <w:rsid w:val="00A378F1"/>
    <w:rsid w:val="00A4322F"/>
    <w:rsid w:val="00A633F3"/>
    <w:rsid w:val="00A76876"/>
    <w:rsid w:val="00A83E57"/>
    <w:rsid w:val="00A95591"/>
    <w:rsid w:val="00A96349"/>
    <w:rsid w:val="00AA7D08"/>
    <w:rsid w:val="00AF5111"/>
    <w:rsid w:val="00B018F2"/>
    <w:rsid w:val="00B24731"/>
    <w:rsid w:val="00B31A0B"/>
    <w:rsid w:val="00B61ADC"/>
    <w:rsid w:val="00B64ED4"/>
    <w:rsid w:val="00B95353"/>
    <w:rsid w:val="00BA5247"/>
    <w:rsid w:val="00BA700C"/>
    <w:rsid w:val="00BC4173"/>
    <w:rsid w:val="00BF7205"/>
    <w:rsid w:val="00C01391"/>
    <w:rsid w:val="00C233CD"/>
    <w:rsid w:val="00C305A7"/>
    <w:rsid w:val="00C42872"/>
    <w:rsid w:val="00C73308"/>
    <w:rsid w:val="00C9216E"/>
    <w:rsid w:val="00CA0BB1"/>
    <w:rsid w:val="00CA547A"/>
    <w:rsid w:val="00CA72EE"/>
    <w:rsid w:val="00CC55BE"/>
    <w:rsid w:val="00D00185"/>
    <w:rsid w:val="00D028AB"/>
    <w:rsid w:val="00D2374C"/>
    <w:rsid w:val="00D42ECE"/>
    <w:rsid w:val="00D768CE"/>
    <w:rsid w:val="00D93F4C"/>
    <w:rsid w:val="00D976BF"/>
    <w:rsid w:val="00DA240D"/>
    <w:rsid w:val="00DC5A46"/>
    <w:rsid w:val="00DC6191"/>
    <w:rsid w:val="00DD1595"/>
    <w:rsid w:val="00DE5AD5"/>
    <w:rsid w:val="00DF40F0"/>
    <w:rsid w:val="00E42F78"/>
    <w:rsid w:val="00E60F3D"/>
    <w:rsid w:val="00E64224"/>
    <w:rsid w:val="00E84162"/>
    <w:rsid w:val="00EA4D0D"/>
    <w:rsid w:val="00EB4104"/>
    <w:rsid w:val="00EC612D"/>
    <w:rsid w:val="00EC705A"/>
    <w:rsid w:val="00ED521C"/>
    <w:rsid w:val="00F02F2A"/>
    <w:rsid w:val="00F07259"/>
    <w:rsid w:val="00F11527"/>
    <w:rsid w:val="00F23B8C"/>
    <w:rsid w:val="00F3190F"/>
    <w:rsid w:val="00F663D7"/>
    <w:rsid w:val="00FC3656"/>
    <w:rsid w:val="00FD3437"/>
    <w:rsid w:val="00FD557B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6220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23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6220"/>
    <w:pPr>
      <w:keepNext/>
      <w:autoSpaceDE w:val="0"/>
      <w:autoSpaceDN w:val="0"/>
      <w:adjustRightInd w:val="0"/>
      <w:ind w:left="57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116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D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23ED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D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1165C"/>
    <w:rPr>
      <w:rFonts w:ascii="Calibri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E60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DEC"/>
    <w:rPr>
      <w:rFonts w:cs="Times New Roman"/>
      <w:sz w:val="2"/>
    </w:rPr>
  </w:style>
  <w:style w:type="paragraph" w:customStyle="1" w:styleId="ConsPlusCell">
    <w:name w:val="ConsPlusCell"/>
    <w:uiPriority w:val="99"/>
    <w:rsid w:val="0091622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62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semiHidden/>
    <w:rsid w:val="0091622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04DEC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16220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semiHidden/>
    <w:rsid w:val="00916220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4DE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916220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04DEC"/>
    <w:rPr>
      <w:rFonts w:cs="Times New Roman"/>
      <w:sz w:val="16"/>
      <w:szCs w:val="16"/>
    </w:rPr>
  </w:style>
  <w:style w:type="character" w:customStyle="1" w:styleId="HTMLPreformattedChar">
    <w:name w:val="HTML Preformatted Char"/>
    <w:uiPriority w:val="99"/>
    <w:locked/>
    <w:rsid w:val="0041165C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1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4DEC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41165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41165C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1165C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5F6847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9E750D"/>
    <w:rPr>
      <w:rFonts w:ascii="Sylfaen" w:hAnsi="Sylfaen"/>
      <w:sz w:val="19"/>
    </w:rPr>
  </w:style>
  <w:style w:type="paragraph" w:customStyle="1" w:styleId="22">
    <w:name w:val="Основной текст (2)"/>
    <w:basedOn w:val="a"/>
    <w:link w:val="21"/>
    <w:uiPriority w:val="99"/>
    <w:rsid w:val="009E750D"/>
    <w:pPr>
      <w:widowControl w:val="0"/>
      <w:shd w:val="clear" w:color="auto" w:fill="FFFFFF"/>
      <w:spacing w:line="168" w:lineRule="exact"/>
    </w:pPr>
    <w:rPr>
      <w:rFonts w:ascii="Sylfaen" w:hAnsi="Sylfaen"/>
      <w:sz w:val="19"/>
      <w:szCs w:val="20"/>
      <w:lang/>
    </w:rPr>
  </w:style>
  <w:style w:type="character" w:customStyle="1" w:styleId="23">
    <w:name w:val="Заголовок №2 (3)_"/>
    <w:link w:val="230"/>
    <w:uiPriority w:val="99"/>
    <w:locked/>
    <w:rsid w:val="009E750D"/>
    <w:rPr>
      <w:rFonts w:ascii="Sylfaen" w:hAnsi="Sylfaen"/>
      <w:spacing w:val="50"/>
    </w:rPr>
  </w:style>
  <w:style w:type="paragraph" w:customStyle="1" w:styleId="230">
    <w:name w:val="Заголовок №2 (3)"/>
    <w:basedOn w:val="a"/>
    <w:link w:val="23"/>
    <w:uiPriority w:val="99"/>
    <w:rsid w:val="009E750D"/>
    <w:pPr>
      <w:widowControl w:val="0"/>
      <w:shd w:val="clear" w:color="auto" w:fill="FFFFFF"/>
      <w:spacing w:before="780" w:after="780" w:line="240" w:lineRule="atLeast"/>
      <w:jc w:val="center"/>
      <w:outlineLvl w:val="1"/>
    </w:pPr>
    <w:rPr>
      <w:rFonts w:ascii="Sylfaen" w:hAnsi="Sylfaen"/>
      <w:spacing w:val="50"/>
      <w:sz w:val="20"/>
      <w:szCs w:val="20"/>
      <w:lang/>
    </w:rPr>
  </w:style>
  <w:style w:type="paragraph" w:styleId="ac">
    <w:name w:val="List Paragraph"/>
    <w:basedOn w:val="a"/>
    <w:uiPriority w:val="99"/>
    <w:qFormat/>
    <w:rsid w:val="000B5E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9729" TargetMode="External"/><Relationship Id="rId13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229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22981" TargetMode="External"/><Relationship Id="rId10" Type="http://schemas.openxmlformats.org/officeDocument/2006/relationships/hyperlink" Target="https://normativ.kontur.ru/document?moduleId=1&amp;documentId=439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729" TargetMode="External"/><Relationship Id="rId14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4AA8-1027-43EB-9D38-CF163984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</Company>
  <LinksUpToDate>false</LinksUpToDate>
  <CharactersWithSpaces>40041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</dc:creator>
  <cp:keywords/>
  <dc:description/>
  <cp:lastModifiedBy>ADM1</cp:lastModifiedBy>
  <cp:revision>10</cp:revision>
  <cp:lastPrinted>2024-01-24T13:36:00Z</cp:lastPrinted>
  <dcterms:created xsi:type="dcterms:W3CDTF">2023-11-03T10:29:00Z</dcterms:created>
  <dcterms:modified xsi:type="dcterms:W3CDTF">2024-02-12T07:04:00Z</dcterms:modified>
</cp:coreProperties>
</file>